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4830" w14:textId="5C5E54D3" w:rsidR="002A259C" w:rsidRPr="002A259C" w:rsidRDefault="002A259C" w:rsidP="002A259C">
      <w:pPr>
        <w:rPr>
          <w:noProof/>
          <w:lang w:val="hr-HR"/>
        </w:rPr>
      </w:pPr>
      <w:r w:rsidRPr="002A259C">
        <w:rPr>
          <w:noProof/>
          <w:lang w:val="hr-HR"/>
        </w:rPr>
        <w:t xml:space="preserve">                            </w:t>
      </w:r>
      <w:r w:rsidR="00622189" w:rsidRPr="002A259C">
        <w:rPr>
          <w:noProof/>
          <w:lang w:val="hr-HR"/>
        </w:rPr>
        <w:drawing>
          <wp:inline distT="0" distB="0" distL="0" distR="0" wp14:anchorId="6FC2F4BF" wp14:editId="5C69A7FC">
            <wp:extent cx="560705" cy="7937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70BA4" w14:textId="77777777" w:rsidR="002A259C" w:rsidRPr="002A259C" w:rsidRDefault="002A259C" w:rsidP="002A259C">
      <w:pPr>
        <w:rPr>
          <w:b/>
          <w:bCs/>
          <w:noProof/>
          <w:lang w:val="hr-HR"/>
        </w:rPr>
      </w:pPr>
      <w:r w:rsidRPr="002A259C">
        <w:rPr>
          <w:b/>
          <w:bCs/>
          <w:noProof/>
          <w:lang w:val="hr-HR"/>
        </w:rPr>
        <w:t xml:space="preserve">  R E P U B L I K A    H R V A T S K A</w:t>
      </w:r>
    </w:p>
    <w:p w14:paraId="222660E1" w14:textId="77777777" w:rsidR="002A259C" w:rsidRPr="002A259C" w:rsidRDefault="002A259C" w:rsidP="002A259C">
      <w:pPr>
        <w:rPr>
          <w:b/>
          <w:bCs/>
          <w:noProof/>
          <w:lang w:val="hr-HR"/>
        </w:rPr>
      </w:pPr>
      <w:r w:rsidRPr="002A259C">
        <w:rPr>
          <w:b/>
          <w:bCs/>
          <w:noProof/>
          <w:lang w:val="hr-HR"/>
        </w:rPr>
        <w:t xml:space="preserve"> KRAPINSKO-ZAGORSKA ŽUPANIJA</w:t>
      </w:r>
    </w:p>
    <w:p w14:paraId="355F6A76" w14:textId="77777777" w:rsidR="002A259C" w:rsidRPr="002A259C" w:rsidRDefault="002A259C" w:rsidP="002A259C">
      <w:pPr>
        <w:rPr>
          <w:b/>
          <w:bCs/>
          <w:noProof/>
          <w:lang w:val="hr-HR"/>
        </w:rPr>
      </w:pPr>
      <w:r w:rsidRPr="002A259C">
        <w:rPr>
          <w:b/>
          <w:bCs/>
          <w:noProof/>
          <w:lang w:val="hr-HR"/>
        </w:rPr>
        <w:t xml:space="preserve">               OPĆINA ĐURMANEC</w:t>
      </w:r>
    </w:p>
    <w:p w14:paraId="2883F8BA" w14:textId="77777777" w:rsidR="002A259C" w:rsidRPr="002A259C" w:rsidRDefault="002A259C" w:rsidP="002A259C">
      <w:pPr>
        <w:rPr>
          <w:b/>
          <w:bCs/>
          <w:noProof/>
          <w:lang w:val="hr-HR"/>
        </w:rPr>
      </w:pPr>
      <w:r w:rsidRPr="002A259C">
        <w:rPr>
          <w:b/>
          <w:bCs/>
          <w:noProof/>
          <w:lang w:val="hr-HR"/>
        </w:rPr>
        <w:t xml:space="preserve">                 OPĆINSKO VIJEĆE</w:t>
      </w:r>
    </w:p>
    <w:p w14:paraId="69E9B276" w14:textId="77777777" w:rsidR="002A259C" w:rsidRPr="00F33AFE" w:rsidRDefault="002A259C" w:rsidP="002A259C">
      <w:pPr>
        <w:rPr>
          <w:noProof/>
          <w:color w:val="FF0000"/>
          <w:lang w:val="hr-HR"/>
        </w:rPr>
      </w:pPr>
    </w:p>
    <w:p w14:paraId="4570503A" w14:textId="77777777" w:rsidR="002A259C" w:rsidRPr="00926200" w:rsidRDefault="002A259C" w:rsidP="002A259C">
      <w:pPr>
        <w:rPr>
          <w:noProof/>
          <w:lang w:val="hr-HR"/>
        </w:rPr>
      </w:pPr>
      <w:r w:rsidRPr="00926200">
        <w:rPr>
          <w:b/>
          <w:bCs/>
          <w:noProof/>
          <w:lang w:val="hr-HR"/>
        </w:rPr>
        <w:t>KLASA:</w:t>
      </w:r>
      <w:r w:rsidR="004E7FAF" w:rsidRPr="00926200">
        <w:rPr>
          <w:noProof/>
          <w:lang w:val="hr-HR"/>
        </w:rPr>
        <w:t>363-01/</w:t>
      </w:r>
      <w:r w:rsidR="00F2767E">
        <w:rPr>
          <w:noProof/>
          <w:lang w:val="hr-HR"/>
        </w:rPr>
        <w:t>26</w:t>
      </w:r>
      <w:r w:rsidRPr="00926200">
        <w:rPr>
          <w:noProof/>
          <w:lang w:val="hr-HR"/>
        </w:rPr>
        <w:t>-01/</w:t>
      </w:r>
      <w:r w:rsidR="006C319E" w:rsidRPr="00926200">
        <w:rPr>
          <w:noProof/>
          <w:lang w:val="hr-HR"/>
        </w:rPr>
        <w:t>0</w:t>
      </w:r>
      <w:r w:rsidR="00F2767E">
        <w:rPr>
          <w:noProof/>
          <w:lang w:val="hr-HR"/>
        </w:rPr>
        <w:t>0</w:t>
      </w:r>
    </w:p>
    <w:p w14:paraId="00C2A87A" w14:textId="77777777" w:rsidR="002A259C" w:rsidRPr="00926200" w:rsidRDefault="002A259C" w:rsidP="002A259C">
      <w:pPr>
        <w:rPr>
          <w:noProof/>
          <w:lang w:val="hr-HR"/>
        </w:rPr>
      </w:pPr>
      <w:r w:rsidRPr="00926200">
        <w:rPr>
          <w:b/>
          <w:bCs/>
          <w:noProof/>
          <w:lang w:val="hr-HR"/>
        </w:rPr>
        <w:t>URBROJ:</w:t>
      </w:r>
      <w:r w:rsidRPr="00926200">
        <w:rPr>
          <w:noProof/>
          <w:lang w:val="hr-HR"/>
        </w:rPr>
        <w:t>2140</w:t>
      </w:r>
      <w:r w:rsidR="00F2767E">
        <w:rPr>
          <w:noProof/>
          <w:lang w:val="hr-HR"/>
        </w:rPr>
        <w:t>-11-26-</w:t>
      </w:r>
      <w:r w:rsidRPr="00926200">
        <w:rPr>
          <w:noProof/>
          <w:lang w:val="hr-HR"/>
        </w:rPr>
        <w:t>2</w:t>
      </w:r>
    </w:p>
    <w:p w14:paraId="46C5F6E9" w14:textId="77777777" w:rsidR="002A259C" w:rsidRPr="00926200" w:rsidRDefault="002A259C" w:rsidP="002A259C">
      <w:pPr>
        <w:rPr>
          <w:noProof/>
          <w:lang w:val="hr-HR"/>
        </w:rPr>
      </w:pPr>
      <w:r w:rsidRPr="00926200">
        <w:rPr>
          <w:noProof/>
          <w:lang w:val="hr-HR"/>
        </w:rPr>
        <w:t xml:space="preserve">Đurmanec, </w:t>
      </w:r>
      <w:r w:rsidR="00F2767E">
        <w:rPr>
          <w:noProof/>
          <w:lang w:val="hr-HR"/>
        </w:rPr>
        <w:t>… listopada</w:t>
      </w:r>
      <w:r w:rsidRPr="00926200">
        <w:rPr>
          <w:noProof/>
          <w:lang w:val="hr-HR"/>
        </w:rPr>
        <w:t xml:space="preserve"> 20</w:t>
      </w:r>
      <w:r w:rsidR="00F2767E">
        <w:rPr>
          <w:noProof/>
          <w:lang w:val="hr-HR"/>
        </w:rPr>
        <w:t>26</w:t>
      </w:r>
      <w:r w:rsidRPr="00926200">
        <w:rPr>
          <w:noProof/>
          <w:lang w:val="hr-HR"/>
        </w:rPr>
        <w:t>.</w:t>
      </w:r>
    </w:p>
    <w:p w14:paraId="339E1107" w14:textId="77777777" w:rsidR="002A259C" w:rsidRPr="00926200" w:rsidRDefault="002A259C" w:rsidP="002A259C">
      <w:pPr>
        <w:rPr>
          <w:noProof/>
          <w:lang w:val="hr-HR"/>
        </w:rPr>
      </w:pPr>
    </w:p>
    <w:p w14:paraId="52000A51" w14:textId="77777777" w:rsidR="00F2767E" w:rsidRPr="00361342" w:rsidRDefault="002A259C" w:rsidP="00F2767E">
      <w:pPr>
        <w:pStyle w:val="Podnoje"/>
        <w:jc w:val="both"/>
        <w:rPr>
          <w:noProof/>
          <w:lang w:val="hr-HR"/>
        </w:rPr>
      </w:pPr>
      <w:r w:rsidRPr="002A259C">
        <w:rPr>
          <w:noProof/>
          <w:lang w:val="hr-HR"/>
        </w:rPr>
        <w:tab/>
      </w:r>
      <w:r w:rsidR="004E7FAF" w:rsidRPr="0031729A">
        <w:rPr>
          <w:noProof/>
          <w:lang w:val="hr-HR"/>
        </w:rPr>
        <w:t xml:space="preserve">          </w:t>
      </w:r>
      <w:r w:rsidR="00F33AFE" w:rsidRPr="0031729A">
        <w:rPr>
          <w:noProof/>
          <w:lang w:val="hr-HR"/>
        </w:rPr>
        <w:t xml:space="preserve">  </w:t>
      </w:r>
      <w:r w:rsidR="00F2767E" w:rsidRPr="002A259C">
        <w:rPr>
          <w:noProof/>
          <w:lang w:val="hr-HR"/>
        </w:rPr>
        <w:t xml:space="preserve">Na temelju članka </w:t>
      </w:r>
      <w:r w:rsidR="00F2767E">
        <w:rPr>
          <w:noProof/>
          <w:lang w:val="en-US"/>
        </w:rPr>
        <w:t>95. Zakona o komunalnom gospodarstvu</w:t>
      </w:r>
      <w:r w:rsidR="00F2767E">
        <w:rPr>
          <w:noProof/>
          <w:lang w:val="hr-HR"/>
        </w:rPr>
        <w:t xml:space="preserve"> </w:t>
      </w:r>
      <w:r w:rsidR="00F2767E" w:rsidRPr="002A259C">
        <w:rPr>
          <w:noProof/>
          <w:lang w:val="hr-HR"/>
        </w:rPr>
        <w:t>(„Narodne novine“ broj</w:t>
      </w:r>
      <w:r w:rsidR="00F2767E">
        <w:rPr>
          <w:lang w:val="hr-HR"/>
        </w:rPr>
        <w:t xml:space="preserve"> 68/18, 110/18, 32/20 i 145/24</w:t>
      </w:r>
      <w:r w:rsidR="00F2767E" w:rsidRPr="002A259C">
        <w:rPr>
          <w:noProof/>
          <w:lang w:val="hr-HR"/>
        </w:rPr>
        <w:t xml:space="preserve">) i članka 15. Statuta Općine Đurmanec ("Službeni glasnik Krapinsko-zagorske županije" broj </w:t>
      </w:r>
      <w:r w:rsidR="00F2767E">
        <w:rPr>
          <w:noProof/>
          <w:lang w:val="hr-HR"/>
        </w:rPr>
        <w:t>15/21 i 49/24</w:t>
      </w:r>
      <w:r w:rsidR="00F2767E" w:rsidRPr="002A259C">
        <w:rPr>
          <w:noProof/>
          <w:lang w:val="hr-HR"/>
        </w:rPr>
        <w:t xml:space="preserve">), Općinsko vijeće Općine Đurmanec </w:t>
      </w:r>
      <w:r w:rsidR="00F2767E" w:rsidRPr="00361342">
        <w:rPr>
          <w:noProof/>
          <w:lang w:val="hr-HR"/>
        </w:rPr>
        <w:t xml:space="preserve">na </w:t>
      </w:r>
      <w:r w:rsidR="00F2767E">
        <w:rPr>
          <w:noProof/>
          <w:lang w:val="hr-HR"/>
        </w:rPr>
        <w:t>..</w:t>
      </w:r>
      <w:r w:rsidR="00F2767E" w:rsidRPr="00361342">
        <w:rPr>
          <w:noProof/>
          <w:lang w:val="hr-HR"/>
        </w:rPr>
        <w:t xml:space="preserve">. sjednici održanoj dana </w:t>
      </w:r>
      <w:r w:rsidR="00F2767E">
        <w:rPr>
          <w:noProof/>
          <w:lang w:val="hr-HR"/>
        </w:rPr>
        <w:t>... listopada</w:t>
      </w:r>
      <w:r w:rsidR="00F2767E" w:rsidRPr="00361342">
        <w:rPr>
          <w:noProof/>
          <w:lang w:val="hr-HR"/>
        </w:rPr>
        <w:t xml:space="preserve"> 20</w:t>
      </w:r>
      <w:r w:rsidR="00F2767E">
        <w:rPr>
          <w:noProof/>
          <w:lang w:val="hr-HR"/>
        </w:rPr>
        <w:t>26</w:t>
      </w:r>
      <w:r w:rsidR="00F2767E" w:rsidRPr="00361342">
        <w:rPr>
          <w:noProof/>
          <w:lang w:val="hr-HR"/>
        </w:rPr>
        <w:t>. godine,  donijelo je</w:t>
      </w:r>
    </w:p>
    <w:p w14:paraId="669897EB" w14:textId="77777777" w:rsidR="00F2767E" w:rsidRDefault="00F2767E" w:rsidP="00F2767E">
      <w:pPr>
        <w:pStyle w:val="Podnoje"/>
        <w:jc w:val="both"/>
        <w:rPr>
          <w:noProof/>
          <w:lang w:val="hr-HR"/>
        </w:rPr>
      </w:pPr>
    </w:p>
    <w:p w14:paraId="0709120D" w14:textId="77777777" w:rsidR="00194A6D" w:rsidRPr="00926200" w:rsidRDefault="00F2767E" w:rsidP="002A259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926200">
        <w:rPr>
          <w:b/>
          <w:bCs/>
          <w:iCs/>
          <w:noProof/>
          <w:lang w:val="en-US"/>
        </w:rPr>
        <w:t>ODLUKU</w:t>
      </w:r>
    </w:p>
    <w:p w14:paraId="020643FC" w14:textId="77777777" w:rsidR="00194A6D" w:rsidRPr="00926200" w:rsidRDefault="00F2767E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926200">
        <w:rPr>
          <w:b/>
          <w:bCs/>
          <w:iCs/>
          <w:noProof/>
          <w:lang w:val="en-US"/>
        </w:rPr>
        <w:t>O KOMUNALNOJ NAKNADI</w:t>
      </w:r>
    </w:p>
    <w:p w14:paraId="456AC40F" w14:textId="77777777" w:rsidR="001C4DFA" w:rsidRDefault="001C4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  <w:lang w:val="en-US"/>
        </w:rPr>
      </w:pPr>
    </w:p>
    <w:p w14:paraId="2BF03F0E" w14:textId="77777777" w:rsidR="00194A6D" w:rsidRPr="001C4DFA" w:rsidRDefault="001C4DFA" w:rsidP="001C4DFA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noProof/>
          <w:lang w:val="en-US"/>
        </w:rPr>
      </w:pPr>
      <w:r w:rsidRPr="001C4DFA">
        <w:rPr>
          <w:noProof/>
          <w:lang w:val="en-US"/>
        </w:rPr>
        <w:t>OPĆE ODREDBE</w:t>
      </w:r>
      <w:r w:rsidR="00194A6D" w:rsidRPr="001C4DFA">
        <w:rPr>
          <w:noProof/>
          <w:lang w:val="en-US"/>
        </w:rPr>
        <w:tab/>
      </w:r>
    </w:p>
    <w:p w14:paraId="3AAFD121" w14:textId="77777777" w:rsidR="00194A6D" w:rsidRPr="008F204C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8F204C">
        <w:rPr>
          <w:b/>
          <w:bCs/>
          <w:iCs/>
          <w:noProof/>
          <w:lang w:val="en-US"/>
        </w:rPr>
        <w:t>Članak 1.</w:t>
      </w:r>
    </w:p>
    <w:p w14:paraId="05F6BF0D" w14:textId="77777777" w:rsidR="00194A6D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noProof/>
          <w:sz w:val="28"/>
          <w:szCs w:val="28"/>
          <w:lang w:val="en-US"/>
        </w:rPr>
      </w:pPr>
    </w:p>
    <w:p w14:paraId="660C03F4" w14:textId="77777777" w:rsidR="00EB6FDD" w:rsidRPr="00E06138" w:rsidRDefault="00194A6D" w:rsidP="00EB6FDD">
      <w:pPr>
        <w:jc w:val="both"/>
        <w:rPr>
          <w:lang w:val="hr-HR" w:eastAsia="hr-HR"/>
        </w:rPr>
      </w:pPr>
      <w:r>
        <w:rPr>
          <w:noProof/>
          <w:lang w:val="en-US"/>
        </w:rPr>
        <w:tab/>
      </w:r>
      <w:r w:rsidR="00EB6FDD" w:rsidRPr="00E06138">
        <w:rPr>
          <w:lang w:val="hr-HR" w:eastAsia="hr-HR"/>
        </w:rPr>
        <w:t>Ovom Odlukom o komunalnoj naknadi utvrđuju se uvjeti za plaćanje komunalne naknade na području općine Đurmanec</w:t>
      </w:r>
      <w:r w:rsidR="008F204C">
        <w:rPr>
          <w:lang w:val="hr-HR" w:eastAsia="hr-HR"/>
        </w:rPr>
        <w:t xml:space="preserve">, </w:t>
      </w:r>
      <w:r w:rsidR="00EB6FDD" w:rsidRPr="00E06138">
        <w:rPr>
          <w:lang w:val="hr-HR" w:eastAsia="hr-HR"/>
        </w:rPr>
        <w:t xml:space="preserve">naselja u kojima se naplaćuje komunalna naknada, namjena sredstava komunalne naknade, područja zona u </w:t>
      </w:r>
      <w:r w:rsidR="00FE07E5">
        <w:rPr>
          <w:lang w:val="hr-HR" w:eastAsia="hr-HR"/>
        </w:rPr>
        <w:t>O</w:t>
      </w:r>
      <w:r w:rsidR="00EB6FDD" w:rsidRPr="00E06138">
        <w:rPr>
          <w:lang w:val="hr-HR" w:eastAsia="hr-HR"/>
        </w:rPr>
        <w:t>pćini, koeficijent zona (</w:t>
      </w:r>
      <w:proofErr w:type="spellStart"/>
      <w:r w:rsidR="00EB6FDD" w:rsidRPr="00E06138">
        <w:rPr>
          <w:lang w:val="hr-HR" w:eastAsia="hr-HR"/>
        </w:rPr>
        <w:t>Kz</w:t>
      </w:r>
      <w:proofErr w:type="spellEnd"/>
      <w:r w:rsidR="00EB6FDD" w:rsidRPr="00E06138">
        <w:rPr>
          <w:lang w:val="hr-HR" w:eastAsia="hr-HR"/>
        </w:rPr>
        <w:t xml:space="preserve">) za pojedine zone, koeficijent namjene (Kn) za </w:t>
      </w:r>
      <w:r w:rsidR="008F204C">
        <w:rPr>
          <w:lang w:val="hr-HR" w:eastAsia="hr-HR"/>
        </w:rPr>
        <w:t xml:space="preserve">stambeni prostor, </w:t>
      </w:r>
      <w:r w:rsidR="00EB6FDD" w:rsidRPr="00E06138">
        <w:rPr>
          <w:lang w:val="hr-HR" w:eastAsia="hr-HR"/>
        </w:rPr>
        <w:t>poslovni prostor i za građev</w:t>
      </w:r>
      <w:r w:rsidR="0040249B">
        <w:rPr>
          <w:lang w:val="hr-HR" w:eastAsia="hr-HR"/>
        </w:rPr>
        <w:t>i</w:t>
      </w:r>
      <w:r w:rsidR="00EB6FDD" w:rsidRPr="00E06138">
        <w:rPr>
          <w:lang w:val="hr-HR" w:eastAsia="hr-HR"/>
        </w:rPr>
        <w:t>n</w:t>
      </w:r>
      <w:r w:rsidR="0040249B">
        <w:rPr>
          <w:lang w:val="hr-HR" w:eastAsia="hr-HR"/>
        </w:rPr>
        <w:t>sk</w:t>
      </w:r>
      <w:r w:rsidR="00EB6FDD" w:rsidRPr="00E06138">
        <w:rPr>
          <w:lang w:val="hr-HR" w:eastAsia="hr-HR"/>
        </w:rPr>
        <w:t xml:space="preserve">o zemljište koje služi u svrhu obavljanja poslovne djelatnosti, </w:t>
      </w:r>
      <w:r w:rsidR="00FE07E5">
        <w:rPr>
          <w:lang w:val="hr-HR" w:eastAsia="hr-HR"/>
        </w:rPr>
        <w:t xml:space="preserve">rokovi plaćanja komunalne naknade, </w:t>
      </w:r>
      <w:r w:rsidR="00EB6FDD" w:rsidRPr="00E06138">
        <w:rPr>
          <w:lang w:val="hr-HR" w:eastAsia="hr-HR"/>
        </w:rPr>
        <w:t xml:space="preserve">nekretnine važne za </w:t>
      </w:r>
      <w:r w:rsidR="0040249B">
        <w:rPr>
          <w:lang w:val="hr-HR" w:eastAsia="hr-HR"/>
        </w:rPr>
        <w:t>O</w:t>
      </w:r>
      <w:r w:rsidR="00EB6FDD" w:rsidRPr="00E06138">
        <w:rPr>
          <w:lang w:val="hr-HR" w:eastAsia="hr-HR"/>
        </w:rPr>
        <w:t xml:space="preserve">pćinu koje se u potpunosti oslobađaju od plaćanja komunalne naknade, </w:t>
      </w:r>
      <w:r w:rsidR="00FE07E5">
        <w:rPr>
          <w:lang w:val="hr-HR" w:eastAsia="hr-HR"/>
        </w:rPr>
        <w:t xml:space="preserve">opći </w:t>
      </w:r>
      <w:r w:rsidR="00EB6FDD" w:rsidRPr="00E06138">
        <w:rPr>
          <w:lang w:val="hr-HR" w:eastAsia="hr-HR"/>
        </w:rPr>
        <w:t>uvjeti i razlozi pojedinačnog privremenog, djelomičnog ili potpunog oslobađanja od plaćanja komunalne naknade, prisilna naplata komunalne naknade, način trošenja prikupljenih sredstava komunalne naknade za komunalne d</w:t>
      </w:r>
      <w:r w:rsidR="008F204C">
        <w:rPr>
          <w:lang w:val="hr-HR" w:eastAsia="hr-HR"/>
        </w:rPr>
        <w:t xml:space="preserve">jelatnosti po područjima </w:t>
      </w:r>
      <w:r w:rsidR="00FE07E5">
        <w:rPr>
          <w:lang w:val="hr-HR" w:eastAsia="hr-HR"/>
        </w:rPr>
        <w:t>O</w:t>
      </w:r>
      <w:r w:rsidR="008F204C">
        <w:rPr>
          <w:lang w:val="hr-HR" w:eastAsia="hr-HR"/>
        </w:rPr>
        <w:t>pćine</w:t>
      </w:r>
      <w:r w:rsidR="00EB6FDD" w:rsidRPr="00E06138">
        <w:rPr>
          <w:lang w:val="hr-HR" w:eastAsia="hr-HR"/>
        </w:rPr>
        <w:t xml:space="preserve"> te ostala pitanja vezana za provođenje ove Odluke.</w:t>
      </w:r>
    </w:p>
    <w:p w14:paraId="76008440" w14:textId="77777777" w:rsidR="00EB6FDD" w:rsidRDefault="00EB6FD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0CDE7893" w14:textId="77777777" w:rsidR="00194A6D" w:rsidRPr="008F204C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8F204C">
        <w:rPr>
          <w:b/>
          <w:bCs/>
          <w:iCs/>
          <w:noProof/>
          <w:lang w:val="en-US"/>
        </w:rPr>
        <w:t>Članak 2.</w:t>
      </w:r>
    </w:p>
    <w:p w14:paraId="4DC4537A" w14:textId="77777777" w:rsidR="00194A6D" w:rsidRDefault="00194A6D">
      <w:pPr>
        <w:widowControl w:val="0"/>
        <w:autoSpaceDE w:val="0"/>
        <w:autoSpaceDN w:val="0"/>
        <w:adjustRightInd w:val="0"/>
        <w:jc w:val="center"/>
        <w:rPr>
          <w:noProof/>
          <w:lang w:val="en-US"/>
        </w:rPr>
      </w:pPr>
    </w:p>
    <w:p w14:paraId="7FC3525F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Sredstva komunalne naknade namijenjena su za financiranje obavljanja ovih komunalnih djelatnosti:</w:t>
      </w:r>
    </w:p>
    <w:p w14:paraId="033C0BAA" w14:textId="77777777" w:rsidR="007E71A5" w:rsidRDefault="007E71A5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319823B1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1. odvodnja atmosferskih voda,</w:t>
      </w:r>
    </w:p>
    <w:p w14:paraId="349E1A37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2. održavanje čistoće u dijelu koji se odnosi na čišćenje javnih površina,</w:t>
      </w:r>
    </w:p>
    <w:p w14:paraId="30608374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3. održavanje javnih površina,</w:t>
      </w:r>
    </w:p>
    <w:p w14:paraId="019FB9F5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4. održavanje nerazvrstanih cesta,</w:t>
      </w:r>
    </w:p>
    <w:p w14:paraId="67ADA40C" w14:textId="77777777" w:rsidR="00194A6D" w:rsidRDefault="007E71A5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5</w:t>
      </w:r>
      <w:r w:rsidR="00194A6D">
        <w:rPr>
          <w:noProof/>
          <w:lang w:val="en-US"/>
        </w:rPr>
        <w:t>. javna rasvjeta.</w:t>
      </w:r>
    </w:p>
    <w:p w14:paraId="0B7B5B79" w14:textId="77777777" w:rsidR="00F33AFE" w:rsidRDefault="00F33AFE">
      <w:pPr>
        <w:widowControl w:val="0"/>
        <w:autoSpaceDE w:val="0"/>
        <w:autoSpaceDN w:val="0"/>
        <w:adjustRightInd w:val="0"/>
        <w:jc w:val="center"/>
        <w:rPr>
          <w:noProof/>
          <w:lang w:val="en-US"/>
        </w:rPr>
      </w:pPr>
    </w:p>
    <w:p w14:paraId="1670DA3F" w14:textId="77777777" w:rsidR="001C4DFA" w:rsidRDefault="001C4DFA" w:rsidP="0040249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567" w:hanging="567"/>
        <w:rPr>
          <w:noProof/>
          <w:lang w:val="en-US"/>
        </w:rPr>
      </w:pPr>
      <w:r>
        <w:rPr>
          <w:noProof/>
          <w:lang w:val="en-US"/>
        </w:rPr>
        <w:t>TEMELJNE ODREDBE</w:t>
      </w:r>
    </w:p>
    <w:p w14:paraId="02715997" w14:textId="77777777" w:rsidR="00194A6D" w:rsidRPr="008F204C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8F204C">
        <w:rPr>
          <w:b/>
          <w:bCs/>
          <w:iCs/>
          <w:noProof/>
          <w:lang w:val="en-US"/>
        </w:rPr>
        <w:t>Članak 3.</w:t>
      </w:r>
    </w:p>
    <w:p w14:paraId="518699E5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33CACE32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Komunalnu naknadu plaćaju vlasnici odnosno korisnici:</w:t>
      </w:r>
    </w:p>
    <w:p w14:paraId="06552324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1. stambenog prostora,</w:t>
      </w:r>
    </w:p>
    <w:p w14:paraId="0B31E0CA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2. poslovnog prostora,</w:t>
      </w:r>
    </w:p>
    <w:p w14:paraId="13896E84" w14:textId="77777777" w:rsidR="00C215C9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3. </w:t>
      </w:r>
      <w:r w:rsidR="00157B7F">
        <w:rPr>
          <w:noProof/>
          <w:lang w:val="en-US"/>
        </w:rPr>
        <w:t>garažnog prostora i pomoćnih prostorija,</w:t>
      </w:r>
    </w:p>
    <w:p w14:paraId="1A617C39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4. građev</w:t>
      </w:r>
      <w:r w:rsidR="00EE2E3E">
        <w:rPr>
          <w:noProof/>
          <w:lang w:val="en-US"/>
        </w:rPr>
        <w:t>i</w:t>
      </w:r>
      <w:r>
        <w:rPr>
          <w:noProof/>
          <w:lang w:val="en-US"/>
        </w:rPr>
        <w:t>n</w:t>
      </w:r>
      <w:r w:rsidR="00EE2E3E">
        <w:rPr>
          <w:noProof/>
          <w:lang w:val="en-US"/>
        </w:rPr>
        <w:t xml:space="preserve">skog </w:t>
      </w:r>
      <w:r>
        <w:rPr>
          <w:noProof/>
          <w:lang w:val="en-US"/>
        </w:rPr>
        <w:t>zemljišta koje služi u svrhu o</w:t>
      </w:r>
      <w:r w:rsidR="00157B7F">
        <w:rPr>
          <w:noProof/>
          <w:lang w:val="en-US"/>
        </w:rPr>
        <w:t>bavljanja poslovnih djelatnosti.</w:t>
      </w:r>
    </w:p>
    <w:p w14:paraId="4BC2627F" w14:textId="77777777" w:rsidR="00F33AFE" w:rsidRDefault="00F33AFE" w:rsidP="00F33AFE">
      <w:pPr>
        <w:pStyle w:val="Default"/>
        <w:jc w:val="center"/>
        <w:rPr>
          <w:b/>
        </w:rPr>
      </w:pPr>
      <w:r w:rsidRPr="00410957">
        <w:rPr>
          <w:b/>
        </w:rPr>
        <w:lastRenderedPageBreak/>
        <w:t>Članak 4.</w:t>
      </w:r>
    </w:p>
    <w:p w14:paraId="7B497FF2" w14:textId="77777777" w:rsidR="00301EF5" w:rsidRPr="00410957" w:rsidRDefault="00301EF5" w:rsidP="00F33AFE">
      <w:pPr>
        <w:pStyle w:val="Default"/>
        <w:jc w:val="center"/>
        <w:rPr>
          <w:b/>
        </w:rPr>
      </w:pPr>
    </w:p>
    <w:p w14:paraId="4DBE50A3" w14:textId="77777777" w:rsidR="00F33AFE" w:rsidRPr="0031729A" w:rsidRDefault="00F33AFE" w:rsidP="00F33AFE">
      <w:pPr>
        <w:pStyle w:val="Default"/>
        <w:rPr>
          <w:color w:val="auto"/>
        </w:rPr>
      </w:pPr>
      <w:r w:rsidRPr="0031729A">
        <w:rPr>
          <w:color w:val="auto"/>
        </w:rPr>
        <w:t xml:space="preserve">           Komunalnu naknadu plaća vlasnik odnosno korisnik nekretnine iz članka 3. stavka 1. ove Odluke. </w:t>
      </w:r>
    </w:p>
    <w:p w14:paraId="19286272" w14:textId="77777777" w:rsidR="00F33AFE" w:rsidRPr="0031729A" w:rsidRDefault="00301EF5" w:rsidP="00F33AFE">
      <w:pPr>
        <w:pStyle w:val="Default"/>
        <w:rPr>
          <w:color w:val="auto"/>
        </w:rPr>
      </w:pPr>
      <w:r w:rsidRPr="0031729A">
        <w:rPr>
          <w:color w:val="auto"/>
        </w:rPr>
        <w:t xml:space="preserve">           </w:t>
      </w:r>
      <w:r w:rsidR="00F33AFE" w:rsidRPr="0031729A">
        <w:rPr>
          <w:color w:val="auto"/>
        </w:rPr>
        <w:t xml:space="preserve">Korisnik nekretnine iz stavka 1. ovog članka plaća komunalnu naknadu ako: </w:t>
      </w:r>
    </w:p>
    <w:p w14:paraId="3D55721A" w14:textId="77777777" w:rsidR="00F33AFE" w:rsidRPr="0031729A" w:rsidRDefault="00F33AFE" w:rsidP="00F33AFE">
      <w:pPr>
        <w:pStyle w:val="Default"/>
        <w:rPr>
          <w:color w:val="auto"/>
        </w:rPr>
      </w:pPr>
      <w:r w:rsidRPr="0031729A">
        <w:rPr>
          <w:color w:val="auto"/>
        </w:rPr>
        <w:t xml:space="preserve">1. je na njega obveza plaćanja te naknade prenesena pisanim ugovorom </w:t>
      </w:r>
    </w:p>
    <w:p w14:paraId="12071C40" w14:textId="77777777" w:rsidR="00F33AFE" w:rsidRPr="0031729A" w:rsidRDefault="00F33AFE" w:rsidP="00F33AFE">
      <w:pPr>
        <w:pStyle w:val="Default"/>
        <w:rPr>
          <w:color w:val="auto"/>
        </w:rPr>
      </w:pPr>
      <w:r w:rsidRPr="0031729A">
        <w:rPr>
          <w:color w:val="auto"/>
        </w:rPr>
        <w:t>2. nekretninu koristi bez pravn</w:t>
      </w:r>
      <w:r w:rsidR="00FE07E5">
        <w:rPr>
          <w:color w:val="auto"/>
        </w:rPr>
        <w:t>e</w:t>
      </w:r>
      <w:r w:rsidRPr="0031729A">
        <w:rPr>
          <w:color w:val="auto"/>
        </w:rPr>
        <w:t xml:space="preserve"> osnov</w:t>
      </w:r>
      <w:r w:rsidR="00FE07E5">
        <w:rPr>
          <w:color w:val="auto"/>
        </w:rPr>
        <w:t>e</w:t>
      </w:r>
      <w:r w:rsidRPr="0031729A">
        <w:rPr>
          <w:color w:val="auto"/>
        </w:rPr>
        <w:t xml:space="preserve"> ili </w:t>
      </w:r>
    </w:p>
    <w:p w14:paraId="35D37DB2" w14:textId="77777777" w:rsidR="00F33AFE" w:rsidRPr="0031729A" w:rsidRDefault="00F33AFE" w:rsidP="00F33AFE">
      <w:pPr>
        <w:pStyle w:val="Default"/>
        <w:rPr>
          <w:color w:val="auto"/>
        </w:rPr>
      </w:pPr>
      <w:r w:rsidRPr="0031729A">
        <w:rPr>
          <w:color w:val="auto"/>
        </w:rPr>
        <w:t xml:space="preserve">3. se ne može utvrditi vlasnik. </w:t>
      </w:r>
    </w:p>
    <w:p w14:paraId="0D89E338" w14:textId="77777777" w:rsidR="00F33AFE" w:rsidRPr="0031729A" w:rsidRDefault="00F33AFE" w:rsidP="00F33AFE">
      <w:pPr>
        <w:pStyle w:val="Default"/>
        <w:rPr>
          <w:color w:val="auto"/>
        </w:rPr>
      </w:pPr>
      <w:r w:rsidRPr="0031729A">
        <w:rPr>
          <w:color w:val="auto"/>
        </w:rPr>
        <w:t xml:space="preserve">         Vlasnik nekretnine solidarno jamči za plaćanje komunalne naknade ako je obveza plaćanja te naknade prenesena na korisnika nekretnine pisanim ugovorom.</w:t>
      </w:r>
    </w:p>
    <w:p w14:paraId="7DDE8EBE" w14:textId="77777777" w:rsidR="00C215C9" w:rsidRPr="008F204C" w:rsidRDefault="00C215C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5E170017" w14:textId="77777777" w:rsidR="00194A6D" w:rsidRPr="008F204C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8F204C">
        <w:rPr>
          <w:b/>
          <w:bCs/>
          <w:iCs/>
          <w:noProof/>
          <w:lang w:val="en-US"/>
        </w:rPr>
        <w:t xml:space="preserve">Članak </w:t>
      </w:r>
      <w:r w:rsidR="00F33AFE">
        <w:rPr>
          <w:b/>
          <w:bCs/>
          <w:iCs/>
          <w:noProof/>
          <w:lang w:val="en-US"/>
        </w:rPr>
        <w:t>5</w:t>
      </w:r>
      <w:r w:rsidRPr="008F204C">
        <w:rPr>
          <w:b/>
          <w:bCs/>
          <w:iCs/>
          <w:noProof/>
          <w:lang w:val="en-US"/>
        </w:rPr>
        <w:t>.</w:t>
      </w:r>
    </w:p>
    <w:p w14:paraId="336B4FF1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36E6A55F" w14:textId="77777777" w:rsidR="006A5B8E" w:rsidRDefault="00194A6D" w:rsidP="00EB6FDD">
      <w:pPr>
        <w:jc w:val="both"/>
        <w:rPr>
          <w:lang w:val="hr-HR" w:eastAsia="hr-HR"/>
        </w:rPr>
      </w:pPr>
      <w:r>
        <w:rPr>
          <w:noProof/>
          <w:lang w:val="en-US"/>
        </w:rPr>
        <w:tab/>
      </w:r>
      <w:r w:rsidR="00EB6FDD" w:rsidRPr="00EB6FDD">
        <w:rPr>
          <w:lang w:val="hr-HR" w:eastAsia="hr-HR"/>
        </w:rPr>
        <w:t xml:space="preserve">Komunalna naknada plaća se za </w:t>
      </w:r>
      <w:r w:rsidR="006A5B8E">
        <w:rPr>
          <w:lang w:val="hr-HR" w:eastAsia="hr-HR"/>
        </w:rPr>
        <w:t xml:space="preserve">nekretnine koje se nalaze na području na kojem se najmanje obavljaju komunalne djelatnosti </w:t>
      </w:r>
      <w:r w:rsidR="006A5B8E" w:rsidRPr="00EB6FDD">
        <w:rPr>
          <w:lang w:val="hr-HR" w:eastAsia="hr-HR"/>
        </w:rPr>
        <w:t>održavanj</w:t>
      </w:r>
      <w:r w:rsidR="006A5B8E">
        <w:rPr>
          <w:lang w:val="hr-HR" w:eastAsia="hr-HR"/>
        </w:rPr>
        <w:t>a</w:t>
      </w:r>
      <w:r w:rsidR="006A5B8E" w:rsidRPr="00EB6FDD">
        <w:rPr>
          <w:lang w:val="hr-HR" w:eastAsia="hr-HR"/>
        </w:rPr>
        <w:t xml:space="preserve"> nerazvrstanih cesta i </w:t>
      </w:r>
      <w:r w:rsidR="006A5B8E">
        <w:rPr>
          <w:lang w:val="hr-HR" w:eastAsia="hr-HR"/>
        </w:rPr>
        <w:t xml:space="preserve">održavanja </w:t>
      </w:r>
      <w:r w:rsidR="006A5B8E" w:rsidRPr="00EB6FDD">
        <w:rPr>
          <w:lang w:val="hr-HR" w:eastAsia="hr-HR"/>
        </w:rPr>
        <w:t>javn</w:t>
      </w:r>
      <w:r w:rsidR="006A5B8E">
        <w:rPr>
          <w:lang w:val="hr-HR" w:eastAsia="hr-HR"/>
        </w:rPr>
        <w:t>e</w:t>
      </w:r>
      <w:r w:rsidR="006A5B8E" w:rsidRPr="00EB6FDD">
        <w:rPr>
          <w:lang w:val="hr-HR" w:eastAsia="hr-HR"/>
        </w:rPr>
        <w:t xml:space="preserve"> rasvjet</w:t>
      </w:r>
      <w:r w:rsidR="006A5B8E">
        <w:rPr>
          <w:lang w:val="hr-HR" w:eastAsia="hr-HR"/>
        </w:rPr>
        <w:t>e te koje je opremljeno</w:t>
      </w:r>
      <w:r w:rsidR="006A5B8E" w:rsidRPr="006A5B8E">
        <w:rPr>
          <w:lang w:val="hr-HR" w:eastAsia="hr-HR"/>
        </w:rPr>
        <w:t xml:space="preserve"> </w:t>
      </w:r>
      <w:r w:rsidR="006A5B8E" w:rsidRPr="00EB6FDD">
        <w:rPr>
          <w:lang w:val="hr-HR" w:eastAsia="hr-HR"/>
        </w:rPr>
        <w:t>najmanje pristupnom cestom, objektima za opskrbu električnom energijom i pitkom vodom prema mjesnim prilikama</w:t>
      </w:r>
      <w:r w:rsidR="006A5B8E" w:rsidRPr="006A5B8E">
        <w:rPr>
          <w:lang w:val="hr-HR" w:eastAsia="hr-HR"/>
        </w:rPr>
        <w:t xml:space="preserve"> </w:t>
      </w:r>
      <w:r w:rsidR="006A5B8E" w:rsidRPr="00EB6FDD">
        <w:rPr>
          <w:lang w:val="hr-HR" w:eastAsia="hr-HR"/>
        </w:rPr>
        <w:t>te čine sastavni dio infrastrukture Općine Đurmanec.</w:t>
      </w:r>
    </w:p>
    <w:p w14:paraId="4962F8AA" w14:textId="77777777" w:rsidR="006A5B8E" w:rsidRDefault="006A5B8E" w:rsidP="00EB6FDD">
      <w:pPr>
        <w:jc w:val="both"/>
        <w:rPr>
          <w:lang w:val="hr-HR" w:eastAsia="hr-HR"/>
        </w:rPr>
      </w:pPr>
    </w:p>
    <w:p w14:paraId="74EA72B6" w14:textId="77777777" w:rsidR="007B64FC" w:rsidRDefault="008F204C" w:rsidP="007B64F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 xml:space="preserve">Članak </w:t>
      </w:r>
      <w:r w:rsidR="00F33AFE">
        <w:rPr>
          <w:b/>
          <w:bCs/>
          <w:iCs/>
          <w:noProof/>
          <w:lang w:val="en-US"/>
        </w:rPr>
        <w:t>6</w:t>
      </w:r>
      <w:r w:rsidR="007B64FC" w:rsidRPr="008F204C">
        <w:rPr>
          <w:b/>
          <w:bCs/>
          <w:iCs/>
          <w:noProof/>
          <w:lang w:val="en-US"/>
        </w:rPr>
        <w:t xml:space="preserve">. </w:t>
      </w:r>
    </w:p>
    <w:p w14:paraId="613FB1F7" w14:textId="77777777" w:rsidR="008F204C" w:rsidRPr="008F204C" w:rsidRDefault="008F204C" w:rsidP="007B64F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</w:p>
    <w:p w14:paraId="639B48B0" w14:textId="77777777" w:rsidR="008F204C" w:rsidRPr="006D18E5" w:rsidRDefault="00926200" w:rsidP="008F204C">
      <w:pPr>
        <w:ind w:firstLine="426"/>
        <w:jc w:val="both"/>
        <w:rPr>
          <w:lang w:val="hr-HR" w:eastAsia="hr-HR"/>
        </w:rPr>
      </w:pPr>
      <w:r>
        <w:rPr>
          <w:lang w:val="hr-HR" w:eastAsia="hr-HR"/>
        </w:rPr>
        <w:t xml:space="preserve">      </w:t>
      </w:r>
      <w:r w:rsidR="008F204C">
        <w:rPr>
          <w:lang w:val="hr-HR" w:eastAsia="hr-HR"/>
        </w:rPr>
        <w:t xml:space="preserve">Obvezuje se </w:t>
      </w:r>
      <w:r w:rsidR="00D76305">
        <w:rPr>
          <w:lang w:val="hr-HR" w:eastAsia="hr-HR"/>
        </w:rPr>
        <w:t>Jedinstveni u</w:t>
      </w:r>
      <w:r w:rsidR="008F204C" w:rsidRPr="006D18E5">
        <w:rPr>
          <w:lang w:val="hr-HR" w:eastAsia="hr-HR"/>
        </w:rPr>
        <w:t>pravni odjel da po stupanju na snagu ove Odluke izradi</w:t>
      </w:r>
      <w:r w:rsidR="008F204C">
        <w:rPr>
          <w:lang w:val="hr-HR" w:eastAsia="hr-HR"/>
        </w:rPr>
        <w:t xml:space="preserve"> potrebne </w:t>
      </w:r>
      <w:r w:rsidR="008F204C" w:rsidRPr="006D18E5">
        <w:rPr>
          <w:lang w:val="hr-HR" w:eastAsia="hr-HR"/>
        </w:rPr>
        <w:t>obrasce za prijavu obveznika komunalne naknade.</w:t>
      </w:r>
    </w:p>
    <w:p w14:paraId="574080B9" w14:textId="77777777" w:rsidR="008F204C" w:rsidRPr="006D18E5" w:rsidRDefault="00926200" w:rsidP="008F204C">
      <w:pPr>
        <w:ind w:firstLine="426"/>
        <w:jc w:val="both"/>
        <w:rPr>
          <w:lang w:val="hr-HR" w:eastAsia="hr-HR"/>
        </w:rPr>
      </w:pPr>
      <w:r>
        <w:rPr>
          <w:lang w:val="hr-HR" w:eastAsia="hr-HR"/>
        </w:rPr>
        <w:t xml:space="preserve">     </w:t>
      </w:r>
      <w:r w:rsidR="00D76305">
        <w:rPr>
          <w:lang w:val="hr-HR" w:eastAsia="hr-HR"/>
        </w:rPr>
        <w:t>Jedinstveni</w:t>
      </w:r>
      <w:r>
        <w:rPr>
          <w:lang w:val="hr-HR" w:eastAsia="hr-HR"/>
        </w:rPr>
        <w:t xml:space="preserve"> </w:t>
      </w:r>
      <w:r w:rsidR="00D76305">
        <w:rPr>
          <w:lang w:val="hr-HR" w:eastAsia="hr-HR"/>
        </w:rPr>
        <w:t>u</w:t>
      </w:r>
      <w:r w:rsidR="008F204C" w:rsidRPr="006D18E5">
        <w:rPr>
          <w:lang w:val="hr-HR" w:eastAsia="hr-HR"/>
        </w:rPr>
        <w:t xml:space="preserve">pravni odjel će ustrojiti evidenciju </w:t>
      </w:r>
      <w:r w:rsidR="008F204C">
        <w:rPr>
          <w:lang w:val="hr-HR" w:eastAsia="hr-HR"/>
        </w:rPr>
        <w:t>o obveznicima komunalne naknade</w:t>
      </w:r>
      <w:r w:rsidR="008F204C" w:rsidRPr="006D18E5">
        <w:rPr>
          <w:lang w:val="hr-HR" w:eastAsia="hr-HR"/>
        </w:rPr>
        <w:t xml:space="preserve"> te je dužan istu ažurirati.</w:t>
      </w:r>
    </w:p>
    <w:p w14:paraId="60970B8D" w14:textId="77777777" w:rsidR="00926200" w:rsidRPr="0031729A" w:rsidRDefault="00926200" w:rsidP="003C1AD4">
      <w:pPr>
        <w:ind w:firstLine="426"/>
        <w:jc w:val="both"/>
        <w:rPr>
          <w:lang w:val="hr-HR" w:eastAsia="hr-HR"/>
        </w:rPr>
      </w:pPr>
      <w:r w:rsidRPr="0031729A">
        <w:rPr>
          <w:lang w:val="hr-HR" w:eastAsia="hr-HR"/>
        </w:rPr>
        <w:t xml:space="preserve">      </w:t>
      </w:r>
      <w:r w:rsidR="003C1AD4" w:rsidRPr="0031729A">
        <w:rPr>
          <w:lang w:val="hr-HR" w:eastAsia="hr-HR"/>
        </w:rPr>
        <w:t>Podaci potrebni za utvrđivanje komunalne naknade prikupljat će se primanjem podataka od obveznika, neposrednim uviđajem komunalnog redara ili ovlaštenih osoba na licu mjesta ili uvidom u službene evidencije u zemljišnim knjigama.</w:t>
      </w:r>
    </w:p>
    <w:p w14:paraId="1DA311F7" w14:textId="77777777" w:rsidR="003C1AD4" w:rsidRPr="0031729A" w:rsidRDefault="003C1AD4" w:rsidP="003C1AD4">
      <w:pPr>
        <w:ind w:firstLine="426"/>
        <w:jc w:val="both"/>
        <w:rPr>
          <w:lang w:val="hr-HR" w:eastAsia="hr-HR"/>
        </w:rPr>
      </w:pPr>
      <w:r w:rsidRPr="0031729A">
        <w:rPr>
          <w:lang w:val="hr-HR" w:eastAsia="hr-HR"/>
        </w:rPr>
        <w:t xml:space="preserve"> </w:t>
      </w:r>
      <w:r w:rsidR="00926200" w:rsidRPr="0031729A">
        <w:rPr>
          <w:lang w:val="hr-HR" w:eastAsia="hr-HR"/>
        </w:rPr>
        <w:t xml:space="preserve">    </w:t>
      </w:r>
      <w:proofErr w:type="spellStart"/>
      <w:r w:rsidRPr="0031729A">
        <w:t>Ukoliko</w:t>
      </w:r>
      <w:proofErr w:type="spellEnd"/>
      <w:r w:rsidRPr="0031729A">
        <w:t xml:space="preserve"> </w:t>
      </w:r>
      <w:proofErr w:type="spellStart"/>
      <w:r w:rsidRPr="0031729A">
        <w:t>obveznik</w:t>
      </w:r>
      <w:proofErr w:type="spellEnd"/>
      <w:r w:rsidRPr="0031729A">
        <w:t xml:space="preserve"> </w:t>
      </w:r>
      <w:proofErr w:type="spellStart"/>
      <w:r w:rsidRPr="0031729A">
        <w:t>plaćanja</w:t>
      </w:r>
      <w:proofErr w:type="spellEnd"/>
      <w:r w:rsidRPr="0031729A">
        <w:t xml:space="preserve"> </w:t>
      </w:r>
      <w:proofErr w:type="spellStart"/>
      <w:r w:rsidRPr="0031729A">
        <w:t>komunalne</w:t>
      </w:r>
      <w:proofErr w:type="spellEnd"/>
      <w:r w:rsidRPr="0031729A">
        <w:t xml:space="preserve"> </w:t>
      </w:r>
      <w:proofErr w:type="spellStart"/>
      <w:r w:rsidRPr="0031729A">
        <w:t>naknade</w:t>
      </w:r>
      <w:proofErr w:type="spellEnd"/>
      <w:r w:rsidRPr="0031729A">
        <w:t xml:space="preserve"> ne </w:t>
      </w:r>
      <w:proofErr w:type="spellStart"/>
      <w:r w:rsidRPr="0031729A">
        <w:t>dostavi</w:t>
      </w:r>
      <w:proofErr w:type="spellEnd"/>
      <w:r w:rsidRPr="0031729A">
        <w:t xml:space="preserve"> </w:t>
      </w:r>
      <w:proofErr w:type="spellStart"/>
      <w:r w:rsidRPr="0031729A">
        <w:t>podatke</w:t>
      </w:r>
      <w:proofErr w:type="spellEnd"/>
      <w:r w:rsidRPr="0031729A">
        <w:t xml:space="preserve"> </w:t>
      </w:r>
      <w:proofErr w:type="spellStart"/>
      <w:r w:rsidRPr="0031729A">
        <w:t>potrebne</w:t>
      </w:r>
      <w:proofErr w:type="spellEnd"/>
      <w:r w:rsidRPr="0031729A">
        <w:t xml:space="preserve"> za </w:t>
      </w:r>
      <w:proofErr w:type="spellStart"/>
      <w:r w:rsidRPr="0031729A">
        <w:t>obračun</w:t>
      </w:r>
      <w:proofErr w:type="spellEnd"/>
      <w:r w:rsidRPr="0031729A">
        <w:t xml:space="preserve"> </w:t>
      </w:r>
      <w:proofErr w:type="spellStart"/>
      <w:r w:rsidRPr="0031729A">
        <w:t>te</w:t>
      </w:r>
      <w:proofErr w:type="spellEnd"/>
      <w:r w:rsidRPr="0031729A">
        <w:t xml:space="preserve"> </w:t>
      </w:r>
      <w:proofErr w:type="spellStart"/>
      <w:r w:rsidRPr="0031729A">
        <w:t>naknade</w:t>
      </w:r>
      <w:proofErr w:type="spellEnd"/>
      <w:r w:rsidRPr="0031729A">
        <w:t xml:space="preserve"> </w:t>
      </w:r>
      <w:proofErr w:type="spellStart"/>
      <w:r w:rsidRPr="0031729A">
        <w:t>ili</w:t>
      </w:r>
      <w:proofErr w:type="spellEnd"/>
      <w:r w:rsidRPr="0031729A">
        <w:t xml:space="preserve"> </w:t>
      </w:r>
      <w:proofErr w:type="spellStart"/>
      <w:r w:rsidRPr="0031729A">
        <w:t>upravno</w:t>
      </w:r>
      <w:proofErr w:type="spellEnd"/>
      <w:r w:rsidRPr="0031729A">
        <w:t xml:space="preserve"> </w:t>
      </w:r>
      <w:proofErr w:type="spellStart"/>
      <w:r w:rsidRPr="0031729A">
        <w:t>tijelo</w:t>
      </w:r>
      <w:proofErr w:type="spellEnd"/>
      <w:r w:rsidRPr="0031729A">
        <w:t xml:space="preserve"> </w:t>
      </w:r>
      <w:proofErr w:type="spellStart"/>
      <w:r w:rsidRPr="0031729A">
        <w:t>nije</w:t>
      </w:r>
      <w:proofErr w:type="spellEnd"/>
      <w:r w:rsidRPr="0031729A">
        <w:t xml:space="preserve"> </w:t>
      </w:r>
      <w:proofErr w:type="spellStart"/>
      <w:r w:rsidRPr="0031729A">
        <w:t>iz</w:t>
      </w:r>
      <w:proofErr w:type="spellEnd"/>
      <w:r w:rsidRPr="0031729A">
        <w:t xml:space="preserve"> </w:t>
      </w:r>
      <w:proofErr w:type="spellStart"/>
      <w:r w:rsidRPr="0031729A">
        <w:t>drugih</w:t>
      </w:r>
      <w:proofErr w:type="spellEnd"/>
      <w:r w:rsidRPr="0031729A">
        <w:t xml:space="preserve"> </w:t>
      </w:r>
      <w:proofErr w:type="spellStart"/>
      <w:r w:rsidRPr="0031729A">
        <w:t>razloga</w:t>
      </w:r>
      <w:proofErr w:type="spellEnd"/>
      <w:r w:rsidRPr="0031729A">
        <w:t xml:space="preserve"> u </w:t>
      </w:r>
      <w:proofErr w:type="spellStart"/>
      <w:r w:rsidRPr="0031729A">
        <w:t>mogućnosti</w:t>
      </w:r>
      <w:proofErr w:type="spellEnd"/>
      <w:r w:rsidRPr="0031729A">
        <w:t xml:space="preserve"> </w:t>
      </w:r>
      <w:proofErr w:type="spellStart"/>
      <w:r w:rsidRPr="0031729A">
        <w:t>utvrditi</w:t>
      </w:r>
      <w:proofErr w:type="spellEnd"/>
      <w:r w:rsidRPr="0031729A">
        <w:t xml:space="preserve"> </w:t>
      </w:r>
      <w:proofErr w:type="spellStart"/>
      <w:r w:rsidRPr="0031729A">
        <w:t>površinu</w:t>
      </w:r>
      <w:proofErr w:type="spellEnd"/>
      <w:r w:rsidRPr="0031729A">
        <w:t xml:space="preserve"> </w:t>
      </w:r>
      <w:proofErr w:type="spellStart"/>
      <w:r w:rsidRPr="0031729A">
        <w:t>nekretnine</w:t>
      </w:r>
      <w:proofErr w:type="spellEnd"/>
      <w:r w:rsidRPr="0031729A">
        <w:t xml:space="preserve">, </w:t>
      </w:r>
      <w:proofErr w:type="spellStart"/>
      <w:r w:rsidRPr="0031729A">
        <w:t>površina</w:t>
      </w:r>
      <w:proofErr w:type="spellEnd"/>
      <w:r w:rsidRPr="0031729A">
        <w:t xml:space="preserve"> </w:t>
      </w:r>
      <w:proofErr w:type="spellStart"/>
      <w:r w:rsidRPr="0031729A">
        <w:t>će</w:t>
      </w:r>
      <w:proofErr w:type="spellEnd"/>
      <w:r w:rsidRPr="0031729A">
        <w:t xml:space="preserve"> se </w:t>
      </w:r>
      <w:proofErr w:type="spellStart"/>
      <w:r w:rsidRPr="0031729A">
        <w:t>utvrditi</w:t>
      </w:r>
      <w:proofErr w:type="spellEnd"/>
      <w:r w:rsidRPr="0031729A">
        <w:t xml:space="preserve"> na </w:t>
      </w:r>
      <w:proofErr w:type="spellStart"/>
      <w:r w:rsidRPr="0031729A">
        <w:t>način</w:t>
      </w:r>
      <w:proofErr w:type="spellEnd"/>
      <w:r w:rsidRPr="0031729A">
        <w:t xml:space="preserve"> da </w:t>
      </w:r>
      <w:proofErr w:type="spellStart"/>
      <w:r w:rsidRPr="0031729A">
        <w:t>će</w:t>
      </w:r>
      <w:proofErr w:type="spellEnd"/>
      <w:r w:rsidRPr="0031729A">
        <w:t xml:space="preserve"> se </w:t>
      </w:r>
      <w:proofErr w:type="spellStart"/>
      <w:r w:rsidRPr="0031729A">
        <w:t>vanjske</w:t>
      </w:r>
      <w:proofErr w:type="spellEnd"/>
      <w:r w:rsidRPr="0031729A">
        <w:t xml:space="preserve"> </w:t>
      </w:r>
      <w:proofErr w:type="spellStart"/>
      <w:r w:rsidRPr="0031729A">
        <w:t>mjere</w:t>
      </w:r>
      <w:proofErr w:type="spellEnd"/>
      <w:r w:rsidRPr="0031729A">
        <w:t xml:space="preserve"> </w:t>
      </w:r>
      <w:proofErr w:type="spellStart"/>
      <w:r w:rsidRPr="0031729A">
        <w:t>nekretnine</w:t>
      </w:r>
      <w:proofErr w:type="spellEnd"/>
      <w:r w:rsidRPr="0031729A">
        <w:t xml:space="preserve"> (</w:t>
      </w:r>
      <w:proofErr w:type="spellStart"/>
      <w:r w:rsidRPr="0031729A">
        <w:t>dužina</w:t>
      </w:r>
      <w:proofErr w:type="spellEnd"/>
      <w:r w:rsidRPr="0031729A">
        <w:t xml:space="preserve"> i </w:t>
      </w:r>
      <w:proofErr w:type="spellStart"/>
      <w:r w:rsidRPr="0031729A">
        <w:t>širina</w:t>
      </w:r>
      <w:proofErr w:type="spellEnd"/>
      <w:r w:rsidRPr="0031729A">
        <w:t xml:space="preserve">) </w:t>
      </w:r>
      <w:proofErr w:type="spellStart"/>
      <w:r w:rsidRPr="0031729A">
        <w:t>pomnožiti</w:t>
      </w:r>
      <w:proofErr w:type="spellEnd"/>
      <w:r w:rsidRPr="0031729A">
        <w:t xml:space="preserve"> s </w:t>
      </w:r>
      <w:proofErr w:type="spellStart"/>
      <w:r w:rsidRPr="0031729A">
        <w:t>brojem</w:t>
      </w:r>
      <w:proofErr w:type="spellEnd"/>
      <w:r w:rsidRPr="0031729A">
        <w:t xml:space="preserve"> </w:t>
      </w:r>
      <w:proofErr w:type="spellStart"/>
      <w:r w:rsidRPr="0031729A">
        <w:t>etaža</w:t>
      </w:r>
      <w:proofErr w:type="spellEnd"/>
      <w:r w:rsidRPr="0031729A">
        <w:t xml:space="preserve"> i </w:t>
      </w:r>
      <w:proofErr w:type="spellStart"/>
      <w:r w:rsidRPr="0031729A">
        <w:t>koeficijentom</w:t>
      </w:r>
      <w:proofErr w:type="spellEnd"/>
      <w:r w:rsidRPr="0031729A">
        <w:t xml:space="preserve"> 0,80.</w:t>
      </w:r>
    </w:p>
    <w:p w14:paraId="13F5003B" w14:textId="77777777" w:rsidR="008F204C" w:rsidRPr="0031729A" w:rsidRDefault="008F204C" w:rsidP="008F204C">
      <w:pPr>
        <w:ind w:firstLine="426"/>
        <w:jc w:val="both"/>
        <w:rPr>
          <w:lang w:val="hr-HR" w:eastAsia="hr-HR"/>
        </w:rPr>
      </w:pPr>
    </w:p>
    <w:p w14:paraId="3916A68F" w14:textId="77777777" w:rsidR="008F204C" w:rsidRPr="008F204C" w:rsidRDefault="008F204C" w:rsidP="008F204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8F204C">
        <w:rPr>
          <w:b/>
          <w:bCs/>
          <w:iCs/>
          <w:noProof/>
          <w:lang w:val="en-US"/>
        </w:rPr>
        <w:t>Čl</w:t>
      </w:r>
      <w:r>
        <w:rPr>
          <w:b/>
          <w:bCs/>
          <w:iCs/>
          <w:noProof/>
          <w:lang w:val="en-US"/>
        </w:rPr>
        <w:t xml:space="preserve">anak </w:t>
      </w:r>
      <w:r w:rsidR="00F33AFE">
        <w:rPr>
          <w:b/>
          <w:bCs/>
          <w:iCs/>
          <w:noProof/>
          <w:lang w:val="en-US"/>
        </w:rPr>
        <w:t>7</w:t>
      </w:r>
      <w:r w:rsidRPr="008F204C">
        <w:rPr>
          <w:b/>
          <w:bCs/>
          <w:iCs/>
          <w:noProof/>
          <w:lang w:val="en-US"/>
        </w:rPr>
        <w:t xml:space="preserve">. </w:t>
      </w:r>
    </w:p>
    <w:p w14:paraId="35008E99" w14:textId="77777777" w:rsidR="008F204C" w:rsidRDefault="008F204C" w:rsidP="007B64F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noProof/>
          <w:sz w:val="28"/>
          <w:szCs w:val="28"/>
          <w:lang w:val="en-US"/>
        </w:rPr>
      </w:pPr>
    </w:p>
    <w:p w14:paraId="716B4478" w14:textId="77777777" w:rsidR="00926200" w:rsidRDefault="007B64FC" w:rsidP="00301EF5">
      <w:pPr>
        <w:widowControl w:val="0"/>
        <w:autoSpaceDE w:val="0"/>
        <w:autoSpaceDN w:val="0"/>
        <w:adjustRightInd w:val="0"/>
        <w:ind w:firstLine="720"/>
        <w:jc w:val="both"/>
        <w:rPr>
          <w:lang w:val="hr-HR" w:eastAsia="hr-HR"/>
        </w:rPr>
      </w:pPr>
      <w:r w:rsidRPr="0067180E">
        <w:rPr>
          <w:lang w:val="hr-HR" w:eastAsia="hr-HR"/>
        </w:rPr>
        <w:t>Obveznik plaćanja komunalne naknade iz članka</w:t>
      </w:r>
      <w:r>
        <w:rPr>
          <w:lang w:val="hr-HR" w:eastAsia="hr-HR"/>
        </w:rPr>
        <w:t xml:space="preserve"> 3. ove Odluke</w:t>
      </w:r>
      <w:r w:rsidRPr="0067180E">
        <w:rPr>
          <w:lang w:val="hr-HR" w:eastAsia="hr-HR"/>
        </w:rPr>
        <w:t xml:space="preserve"> (fizička ili pravna osoba) duž</w:t>
      </w:r>
      <w:r w:rsidR="009817B6">
        <w:rPr>
          <w:lang w:val="hr-HR" w:eastAsia="hr-HR"/>
        </w:rPr>
        <w:t>a</w:t>
      </w:r>
      <w:r w:rsidRPr="0067180E">
        <w:rPr>
          <w:lang w:val="hr-HR" w:eastAsia="hr-HR"/>
        </w:rPr>
        <w:t xml:space="preserve">n je u roku od 15 dana od dana nastanka </w:t>
      </w:r>
      <w:r w:rsidR="009817B6">
        <w:rPr>
          <w:lang w:val="hr-HR" w:eastAsia="hr-HR"/>
        </w:rPr>
        <w:t xml:space="preserve">bilo kakve promjene </w:t>
      </w:r>
      <w:r w:rsidR="002D7A65">
        <w:rPr>
          <w:lang w:val="hr-HR" w:eastAsia="hr-HR"/>
        </w:rPr>
        <w:t xml:space="preserve">oko podataka potrebnih za obračun naknade </w:t>
      </w:r>
      <w:r w:rsidR="009817B6">
        <w:rPr>
          <w:lang w:val="hr-HR" w:eastAsia="hr-HR"/>
        </w:rPr>
        <w:t>(</w:t>
      </w:r>
      <w:r w:rsidR="002D7A65">
        <w:rPr>
          <w:lang w:val="hr-HR" w:eastAsia="hr-HR"/>
        </w:rPr>
        <w:t xml:space="preserve">promjena </w:t>
      </w:r>
      <w:r w:rsidR="009817B6">
        <w:rPr>
          <w:lang w:val="hr-HR" w:eastAsia="hr-HR"/>
        </w:rPr>
        <w:t xml:space="preserve">površine objekta, </w:t>
      </w:r>
      <w:r w:rsidRPr="0067180E">
        <w:rPr>
          <w:lang w:val="hr-HR" w:eastAsia="hr-HR"/>
        </w:rPr>
        <w:t>promjene osobe obveznika</w:t>
      </w:r>
      <w:r w:rsidR="009817B6">
        <w:rPr>
          <w:lang w:val="hr-HR" w:eastAsia="hr-HR"/>
        </w:rPr>
        <w:t xml:space="preserve"> i sl.)</w:t>
      </w:r>
      <w:r w:rsidRPr="0067180E">
        <w:rPr>
          <w:lang w:val="hr-HR" w:eastAsia="hr-HR"/>
        </w:rPr>
        <w:t xml:space="preserve"> </w:t>
      </w:r>
      <w:r>
        <w:rPr>
          <w:lang w:val="hr-HR" w:eastAsia="hr-HR"/>
        </w:rPr>
        <w:t xml:space="preserve">nadležnom </w:t>
      </w:r>
      <w:r w:rsidRPr="0067180E">
        <w:rPr>
          <w:lang w:val="hr-HR" w:eastAsia="hr-HR"/>
        </w:rPr>
        <w:t xml:space="preserve">upravnom tijelu </w:t>
      </w:r>
      <w:r>
        <w:rPr>
          <w:lang w:val="hr-HR" w:eastAsia="hr-HR"/>
        </w:rPr>
        <w:t>Općine Đurmanec</w:t>
      </w:r>
      <w:r w:rsidRPr="0067180E">
        <w:rPr>
          <w:lang w:val="hr-HR" w:eastAsia="hr-HR"/>
        </w:rPr>
        <w:t xml:space="preserve"> na čijem se području nalazi nekretnina</w:t>
      </w:r>
      <w:r w:rsidR="003C079A">
        <w:rPr>
          <w:lang w:val="hr-HR" w:eastAsia="hr-HR"/>
        </w:rPr>
        <w:t xml:space="preserve"> prijaviti nastanak te obveze odnosno promjenu tih podataka.</w:t>
      </w:r>
    </w:p>
    <w:p w14:paraId="3B2E94F9" w14:textId="77777777" w:rsidR="003C079A" w:rsidRDefault="003C079A" w:rsidP="00301EF5">
      <w:pPr>
        <w:widowControl w:val="0"/>
        <w:autoSpaceDE w:val="0"/>
        <w:autoSpaceDN w:val="0"/>
        <w:adjustRightInd w:val="0"/>
        <w:ind w:firstLine="720"/>
        <w:jc w:val="both"/>
        <w:rPr>
          <w:lang w:val="hr-HR" w:eastAsia="hr-HR"/>
        </w:rPr>
      </w:pPr>
    </w:p>
    <w:p w14:paraId="0515E529" w14:textId="77777777" w:rsidR="00E06138" w:rsidRPr="008F204C" w:rsidRDefault="006D18E5" w:rsidP="00CF5FE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iCs/>
          <w:noProof/>
          <w:lang w:val="en-US"/>
        </w:rPr>
      </w:pPr>
      <w:r w:rsidRPr="006D18E5">
        <w:rPr>
          <w:b/>
          <w:bCs/>
          <w:i/>
          <w:iCs/>
          <w:noProof/>
          <w:sz w:val="28"/>
          <w:szCs w:val="28"/>
          <w:lang w:val="en-US"/>
        </w:rPr>
        <w:t xml:space="preserve"> </w:t>
      </w:r>
      <w:r w:rsidR="00CF5FE8">
        <w:rPr>
          <w:b/>
          <w:bCs/>
          <w:iCs/>
          <w:noProof/>
          <w:lang w:val="en-US"/>
        </w:rPr>
        <w:t xml:space="preserve">                                                                  </w:t>
      </w:r>
      <w:r w:rsidR="00E06138" w:rsidRPr="008F204C">
        <w:rPr>
          <w:b/>
          <w:bCs/>
          <w:iCs/>
          <w:noProof/>
          <w:lang w:val="en-US"/>
        </w:rPr>
        <w:t>Čl</w:t>
      </w:r>
      <w:r w:rsidR="008F204C">
        <w:rPr>
          <w:b/>
          <w:bCs/>
          <w:iCs/>
          <w:noProof/>
          <w:lang w:val="en-US"/>
        </w:rPr>
        <w:t xml:space="preserve">anak </w:t>
      </w:r>
      <w:r w:rsidR="00F33AFE">
        <w:rPr>
          <w:b/>
          <w:bCs/>
          <w:iCs/>
          <w:noProof/>
          <w:lang w:val="en-US"/>
        </w:rPr>
        <w:t>8</w:t>
      </w:r>
      <w:r w:rsidR="00E06138" w:rsidRPr="008F204C">
        <w:rPr>
          <w:b/>
          <w:bCs/>
          <w:iCs/>
          <w:noProof/>
          <w:lang w:val="en-US"/>
        </w:rPr>
        <w:t>.</w:t>
      </w:r>
    </w:p>
    <w:p w14:paraId="3404FB0F" w14:textId="77777777" w:rsidR="00EB6FDD" w:rsidRDefault="00EB6FD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3E204BE3" w14:textId="77777777" w:rsidR="00E06138" w:rsidRDefault="00E06138" w:rsidP="00E06138">
      <w:pPr>
        <w:numPr>
          <w:ilvl w:val="12"/>
          <w:numId w:val="0"/>
        </w:num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lang w:val="hr-HR" w:eastAsia="hr-HR"/>
        </w:rPr>
      </w:pPr>
      <w:r w:rsidRPr="00E06138">
        <w:rPr>
          <w:lang w:val="hr-HR" w:eastAsia="hr-HR"/>
        </w:rPr>
        <w:t xml:space="preserve">Komunalna naknada naplaćuje se u svim naseljima </w:t>
      </w:r>
      <w:r w:rsidR="008F204C">
        <w:rPr>
          <w:lang w:val="hr-HR" w:eastAsia="hr-HR"/>
        </w:rPr>
        <w:t xml:space="preserve">na području </w:t>
      </w:r>
      <w:r w:rsidR="00CF5FE8">
        <w:rPr>
          <w:lang w:val="hr-HR" w:eastAsia="hr-HR"/>
        </w:rPr>
        <w:t>O</w:t>
      </w:r>
      <w:r w:rsidRPr="00E06138">
        <w:rPr>
          <w:lang w:val="hr-HR" w:eastAsia="hr-HR"/>
        </w:rPr>
        <w:t xml:space="preserve">pćine </w:t>
      </w:r>
      <w:r>
        <w:rPr>
          <w:lang w:val="hr-HR" w:eastAsia="hr-HR"/>
        </w:rPr>
        <w:t>Đurmanec</w:t>
      </w:r>
      <w:r w:rsidR="00F33B3E">
        <w:rPr>
          <w:lang w:val="hr-HR" w:eastAsia="hr-HR"/>
        </w:rPr>
        <w:t>.</w:t>
      </w:r>
    </w:p>
    <w:p w14:paraId="780C0A58" w14:textId="77777777" w:rsidR="00CF5FE8" w:rsidRDefault="00CF5FE8" w:rsidP="00E06138">
      <w:pPr>
        <w:numPr>
          <w:ilvl w:val="12"/>
          <w:numId w:val="0"/>
        </w:num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lang w:val="hr-HR" w:eastAsia="hr-HR"/>
        </w:rPr>
      </w:pPr>
    </w:p>
    <w:p w14:paraId="70957EDA" w14:textId="77777777" w:rsidR="00194A6D" w:rsidRPr="008F204C" w:rsidRDefault="00CF5FE8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 xml:space="preserve">    </w:t>
      </w:r>
      <w:r w:rsidR="00194A6D" w:rsidRPr="008F204C">
        <w:rPr>
          <w:b/>
          <w:bCs/>
          <w:iCs/>
          <w:noProof/>
          <w:lang w:val="en-US"/>
        </w:rPr>
        <w:t>Čl</w:t>
      </w:r>
      <w:r w:rsidR="008F204C">
        <w:rPr>
          <w:b/>
          <w:bCs/>
          <w:iCs/>
          <w:noProof/>
          <w:lang w:val="en-US"/>
        </w:rPr>
        <w:t xml:space="preserve">anak </w:t>
      </w:r>
      <w:r w:rsidR="00F33AFE">
        <w:rPr>
          <w:b/>
          <w:bCs/>
          <w:iCs/>
          <w:noProof/>
          <w:lang w:val="en-US"/>
        </w:rPr>
        <w:t>9</w:t>
      </w:r>
      <w:r w:rsidR="00194A6D" w:rsidRPr="008F204C">
        <w:rPr>
          <w:b/>
          <w:bCs/>
          <w:iCs/>
          <w:noProof/>
          <w:lang w:val="en-US"/>
        </w:rPr>
        <w:t xml:space="preserve">. </w:t>
      </w:r>
    </w:p>
    <w:p w14:paraId="32305AB2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00A3CC01" w14:textId="0BA1291C" w:rsidR="007A752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Naselja u Općini </w:t>
      </w:r>
      <w:r w:rsidR="00C215C9">
        <w:rPr>
          <w:noProof/>
          <w:lang w:val="en-US"/>
        </w:rPr>
        <w:t>Đurmanec</w:t>
      </w:r>
      <w:r>
        <w:rPr>
          <w:noProof/>
          <w:lang w:val="en-US"/>
        </w:rPr>
        <w:t xml:space="preserve"> u kojima se vrše </w:t>
      </w:r>
      <w:r w:rsidR="00F33B3E">
        <w:rPr>
          <w:noProof/>
          <w:lang w:val="en-US"/>
        </w:rPr>
        <w:t>komunalne djelatnosti održavanja javnih površina, održavanja</w:t>
      </w:r>
      <w:r>
        <w:rPr>
          <w:noProof/>
          <w:lang w:val="en-US"/>
        </w:rPr>
        <w:t xml:space="preserve"> nerazvrstanih cesta i javna rasvjeta, svrstavaju se u sljedeće zone plaćanja komunalne naknade:</w:t>
      </w:r>
      <w:r>
        <w:rPr>
          <w:noProof/>
          <w:lang w:val="en-US"/>
        </w:rPr>
        <w:tab/>
      </w:r>
    </w:p>
    <w:p w14:paraId="26D5E0DC" w14:textId="77777777" w:rsidR="004E7FAF" w:rsidRPr="007E71A5" w:rsidRDefault="007E71A5" w:rsidP="007E71A5">
      <w:pPr>
        <w:widowControl w:val="0"/>
        <w:autoSpaceDE w:val="0"/>
        <w:autoSpaceDN w:val="0"/>
        <w:adjustRightInd w:val="0"/>
        <w:contextualSpacing/>
        <w:rPr>
          <w:b/>
          <w:lang w:val="hr-HR" w:eastAsia="hr-HR"/>
        </w:rPr>
      </w:pPr>
      <w:r w:rsidRPr="007E71A5">
        <w:rPr>
          <w:b/>
          <w:lang w:val="hr-HR" w:eastAsia="hr-HR"/>
        </w:rPr>
        <w:t xml:space="preserve">1. </w:t>
      </w:r>
      <w:r w:rsidR="004E7FAF" w:rsidRPr="007E71A5">
        <w:rPr>
          <w:b/>
          <w:lang w:val="hr-HR" w:eastAsia="hr-HR"/>
        </w:rPr>
        <w:t>ZONA</w:t>
      </w:r>
    </w:p>
    <w:p w14:paraId="76202EFD" w14:textId="77777777" w:rsidR="004E7FAF" w:rsidRPr="004E7FAF" w:rsidRDefault="004E7FAF" w:rsidP="007E71A5">
      <w:pPr>
        <w:widowControl w:val="0"/>
        <w:autoSpaceDE w:val="0"/>
        <w:autoSpaceDN w:val="0"/>
        <w:adjustRightInd w:val="0"/>
        <w:rPr>
          <w:lang w:val="hr-HR" w:eastAsia="hr-HR"/>
        </w:rPr>
      </w:pPr>
    </w:p>
    <w:p w14:paraId="4BB787CC" w14:textId="77777777" w:rsidR="004E7FAF" w:rsidRPr="004E7FAF" w:rsidRDefault="00407812" w:rsidP="00407812">
      <w:pPr>
        <w:widowControl w:val="0"/>
        <w:autoSpaceDE w:val="0"/>
        <w:autoSpaceDN w:val="0"/>
        <w:adjustRightInd w:val="0"/>
        <w:contextualSpacing/>
        <w:rPr>
          <w:lang w:val="hr-HR" w:eastAsia="hr-HR"/>
        </w:rPr>
      </w:pPr>
      <w:r>
        <w:rPr>
          <w:lang w:val="hr-HR" w:eastAsia="hr-HR"/>
        </w:rPr>
        <w:t xml:space="preserve">-  </w:t>
      </w:r>
      <w:r w:rsidR="004E7FAF" w:rsidRPr="004E7FAF">
        <w:rPr>
          <w:lang w:val="hr-HR" w:eastAsia="hr-HR"/>
        </w:rPr>
        <w:t>Đurmanec</w:t>
      </w:r>
      <w:r w:rsidR="00D76305">
        <w:rPr>
          <w:lang w:val="hr-HR" w:eastAsia="hr-HR"/>
        </w:rPr>
        <w:t>, cijelo naselje,</w:t>
      </w:r>
      <w:r w:rsidR="004E7FAF" w:rsidRPr="004E7FAF">
        <w:rPr>
          <w:lang w:val="hr-HR" w:eastAsia="hr-HR"/>
        </w:rPr>
        <w:t xml:space="preserve"> od kbr. 1-2</w:t>
      </w:r>
      <w:r w:rsidR="00D76305">
        <w:rPr>
          <w:lang w:val="hr-HR" w:eastAsia="hr-HR"/>
        </w:rPr>
        <w:t>44,</w:t>
      </w:r>
    </w:p>
    <w:p w14:paraId="5AE18449" w14:textId="77777777" w:rsidR="004E7FAF" w:rsidRPr="004E7FAF" w:rsidRDefault="00407812" w:rsidP="00407812">
      <w:pPr>
        <w:widowControl w:val="0"/>
        <w:autoSpaceDE w:val="0"/>
        <w:autoSpaceDN w:val="0"/>
        <w:adjustRightInd w:val="0"/>
        <w:contextualSpacing/>
        <w:rPr>
          <w:lang w:val="hr-HR" w:eastAsia="hr-HR"/>
        </w:rPr>
      </w:pPr>
      <w:r>
        <w:rPr>
          <w:lang w:val="hr-HR" w:eastAsia="hr-HR"/>
        </w:rPr>
        <w:t xml:space="preserve">-  </w:t>
      </w:r>
      <w:proofErr w:type="spellStart"/>
      <w:r w:rsidR="004E7FAF" w:rsidRPr="004E7FAF">
        <w:rPr>
          <w:lang w:val="hr-HR" w:eastAsia="hr-HR"/>
        </w:rPr>
        <w:t>Ravninsko</w:t>
      </w:r>
      <w:proofErr w:type="spellEnd"/>
      <w:r w:rsidR="00D76305">
        <w:rPr>
          <w:lang w:val="hr-HR" w:eastAsia="hr-HR"/>
        </w:rPr>
        <w:t>, cijelo naselje,</w:t>
      </w:r>
      <w:r w:rsidR="004E7FAF" w:rsidRPr="004E7FAF">
        <w:rPr>
          <w:lang w:val="hr-HR" w:eastAsia="hr-HR"/>
        </w:rPr>
        <w:t xml:space="preserve"> od kbr. 1-</w:t>
      </w:r>
      <w:r w:rsidR="00D76305">
        <w:rPr>
          <w:lang w:val="hr-HR" w:eastAsia="hr-HR"/>
        </w:rPr>
        <w:t>12</w:t>
      </w:r>
      <w:r w:rsidR="004E7FAF" w:rsidRPr="004E7FAF">
        <w:rPr>
          <w:lang w:val="hr-HR" w:eastAsia="hr-HR"/>
        </w:rPr>
        <w:t>0</w:t>
      </w:r>
      <w:r w:rsidR="00D76305">
        <w:rPr>
          <w:lang w:val="hr-HR" w:eastAsia="hr-HR"/>
        </w:rPr>
        <w:t>D</w:t>
      </w:r>
      <w:r w:rsidR="004E7FAF" w:rsidRPr="004E7FAF">
        <w:rPr>
          <w:lang w:val="hr-HR" w:eastAsia="hr-HR"/>
        </w:rPr>
        <w:t>,</w:t>
      </w:r>
    </w:p>
    <w:p w14:paraId="2342B564" w14:textId="77777777" w:rsidR="00E4498A" w:rsidRDefault="00407812" w:rsidP="00D76305">
      <w:pPr>
        <w:widowControl w:val="0"/>
        <w:autoSpaceDE w:val="0"/>
        <w:autoSpaceDN w:val="0"/>
        <w:adjustRightInd w:val="0"/>
        <w:contextualSpacing/>
        <w:jc w:val="both"/>
        <w:rPr>
          <w:lang w:val="hr-HR" w:eastAsia="hr-HR"/>
        </w:rPr>
      </w:pPr>
      <w:r>
        <w:rPr>
          <w:lang w:val="hr-HR" w:eastAsia="hr-HR"/>
        </w:rPr>
        <w:t xml:space="preserve">- </w:t>
      </w:r>
      <w:r w:rsidR="00D76305">
        <w:rPr>
          <w:lang w:val="hr-HR" w:eastAsia="hr-HR"/>
        </w:rPr>
        <w:t xml:space="preserve"> </w:t>
      </w:r>
      <w:proofErr w:type="spellStart"/>
      <w:r w:rsidR="004E7FAF" w:rsidRPr="004E7FAF">
        <w:rPr>
          <w:lang w:val="hr-HR" w:eastAsia="hr-HR"/>
        </w:rPr>
        <w:t>Hromec</w:t>
      </w:r>
      <w:proofErr w:type="spellEnd"/>
      <w:r w:rsidR="00D76305">
        <w:rPr>
          <w:lang w:val="hr-HR" w:eastAsia="hr-HR"/>
        </w:rPr>
        <w:t>, dio naselja</w:t>
      </w:r>
      <w:r w:rsidR="004E7FAF" w:rsidRPr="004E7FAF">
        <w:rPr>
          <w:lang w:val="hr-HR" w:eastAsia="hr-HR"/>
        </w:rPr>
        <w:t xml:space="preserve"> do prvog skretanja za </w:t>
      </w:r>
      <w:proofErr w:type="spellStart"/>
      <w:r w:rsidR="004E7FAF" w:rsidRPr="004E7FAF">
        <w:rPr>
          <w:lang w:val="hr-HR" w:eastAsia="hr-HR"/>
        </w:rPr>
        <w:t>Hlevnicu</w:t>
      </w:r>
      <w:proofErr w:type="spellEnd"/>
      <w:r w:rsidR="004E7FAF" w:rsidRPr="004E7FAF">
        <w:rPr>
          <w:lang w:val="hr-HR" w:eastAsia="hr-HR"/>
        </w:rPr>
        <w:t>, od kbr. 1-</w:t>
      </w:r>
      <w:r w:rsidR="00D76305">
        <w:rPr>
          <w:lang w:val="hr-HR" w:eastAsia="hr-HR"/>
        </w:rPr>
        <w:t xml:space="preserve">50, </w:t>
      </w:r>
      <w:r w:rsidR="00E4498A">
        <w:rPr>
          <w:lang w:val="hr-HR" w:eastAsia="hr-HR"/>
        </w:rPr>
        <w:t xml:space="preserve">dio naselja od kbr. 91B do 104 i od   </w:t>
      </w:r>
    </w:p>
    <w:p w14:paraId="189CC2EF" w14:textId="06F834E0" w:rsidR="004E7FAF" w:rsidRPr="004E7FAF" w:rsidRDefault="00E4498A" w:rsidP="00D76305">
      <w:pPr>
        <w:widowControl w:val="0"/>
        <w:autoSpaceDE w:val="0"/>
        <w:autoSpaceDN w:val="0"/>
        <w:adjustRightInd w:val="0"/>
        <w:contextualSpacing/>
        <w:jc w:val="both"/>
        <w:rPr>
          <w:lang w:val="hr-HR" w:eastAsia="hr-HR"/>
        </w:rPr>
      </w:pPr>
      <w:r>
        <w:rPr>
          <w:lang w:val="hr-HR" w:eastAsia="hr-HR"/>
        </w:rPr>
        <w:t xml:space="preserve">   kbr. 122 do 125,</w:t>
      </w:r>
    </w:p>
    <w:p w14:paraId="50EEF934" w14:textId="77777777" w:rsidR="004E7FAF" w:rsidRPr="004E7FAF" w:rsidRDefault="00407812" w:rsidP="00407812">
      <w:pPr>
        <w:widowControl w:val="0"/>
        <w:autoSpaceDE w:val="0"/>
        <w:autoSpaceDN w:val="0"/>
        <w:adjustRightInd w:val="0"/>
        <w:contextualSpacing/>
        <w:rPr>
          <w:color w:val="00B050"/>
          <w:lang w:val="hr-HR" w:eastAsia="hr-HR"/>
        </w:rPr>
      </w:pPr>
      <w:r>
        <w:rPr>
          <w:lang w:val="hr-HR" w:eastAsia="hr-HR"/>
        </w:rPr>
        <w:t xml:space="preserve">-  </w:t>
      </w:r>
      <w:r w:rsidR="004E7FAF" w:rsidRPr="004E7FAF">
        <w:rPr>
          <w:lang w:val="hr-HR" w:eastAsia="hr-HR"/>
        </w:rPr>
        <w:t>Donji Macelj</w:t>
      </w:r>
      <w:r w:rsidR="00D76305">
        <w:rPr>
          <w:lang w:val="hr-HR" w:eastAsia="hr-HR"/>
        </w:rPr>
        <w:t>, cijelo naselje</w:t>
      </w:r>
      <w:r w:rsidR="004E7FAF" w:rsidRPr="004E7FAF">
        <w:rPr>
          <w:lang w:val="hr-HR" w:eastAsia="hr-HR"/>
        </w:rPr>
        <w:t xml:space="preserve"> od kbr</w:t>
      </w:r>
      <w:r w:rsidR="00D76305">
        <w:rPr>
          <w:lang w:val="hr-HR" w:eastAsia="hr-HR"/>
        </w:rPr>
        <w:t>.</w:t>
      </w:r>
      <w:r w:rsidR="004E7FAF" w:rsidRPr="004E7FAF">
        <w:rPr>
          <w:lang w:val="hr-HR" w:eastAsia="hr-HR"/>
        </w:rPr>
        <w:t xml:space="preserve"> 1 – </w:t>
      </w:r>
      <w:r w:rsidR="00D76305">
        <w:rPr>
          <w:lang w:val="hr-HR" w:eastAsia="hr-HR"/>
        </w:rPr>
        <w:t>132A,</w:t>
      </w:r>
    </w:p>
    <w:p w14:paraId="7ADB2A6F" w14:textId="77777777" w:rsidR="004E7FAF" w:rsidRPr="004E7FAF" w:rsidRDefault="00407812" w:rsidP="00407812">
      <w:pPr>
        <w:widowControl w:val="0"/>
        <w:autoSpaceDE w:val="0"/>
        <w:autoSpaceDN w:val="0"/>
        <w:adjustRightInd w:val="0"/>
        <w:contextualSpacing/>
        <w:rPr>
          <w:lang w:val="hr-HR" w:eastAsia="hr-HR"/>
        </w:rPr>
      </w:pPr>
      <w:r>
        <w:rPr>
          <w:lang w:val="hr-HR" w:eastAsia="hr-HR"/>
        </w:rPr>
        <w:t xml:space="preserve">-  </w:t>
      </w:r>
      <w:proofErr w:type="spellStart"/>
      <w:r w:rsidR="004E7FAF" w:rsidRPr="004E7FAF">
        <w:rPr>
          <w:lang w:val="hr-HR" w:eastAsia="hr-HR"/>
        </w:rPr>
        <w:t>Putkovec</w:t>
      </w:r>
      <w:proofErr w:type="spellEnd"/>
      <w:r w:rsidR="004E7FAF" w:rsidRPr="004E7FAF">
        <w:rPr>
          <w:lang w:val="hr-HR" w:eastAsia="hr-HR"/>
        </w:rPr>
        <w:t xml:space="preserve"> (naselje uz glavnu cestu-oko škole) -  od kbr. 17-40</w:t>
      </w:r>
      <w:r w:rsidR="002D7A65">
        <w:rPr>
          <w:lang w:val="hr-HR" w:eastAsia="hr-HR"/>
        </w:rPr>
        <w:t>a</w:t>
      </w:r>
      <w:r w:rsidR="00AD563C">
        <w:rPr>
          <w:lang w:val="hr-HR" w:eastAsia="hr-HR"/>
        </w:rPr>
        <w:t>.</w:t>
      </w:r>
    </w:p>
    <w:p w14:paraId="44F7EFC4" w14:textId="77777777" w:rsidR="004E7FAF" w:rsidRPr="004E7FAF" w:rsidRDefault="004E7FAF" w:rsidP="007E71A5">
      <w:pPr>
        <w:widowControl w:val="0"/>
        <w:autoSpaceDE w:val="0"/>
        <w:autoSpaceDN w:val="0"/>
        <w:adjustRightInd w:val="0"/>
        <w:contextualSpacing/>
        <w:rPr>
          <w:lang w:val="hr-HR" w:eastAsia="hr-HR"/>
        </w:rPr>
      </w:pPr>
    </w:p>
    <w:p w14:paraId="76B60D63" w14:textId="77777777" w:rsidR="004E7FAF" w:rsidRPr="007E71A5" w:rsidRDefault="007E71A5" w:rsidP="007E71A5">
      <w:pPr>
        <w:widowControl w:val="0"/>
        <w:autoSpaceDE w:val="0"/>
        <w:autoSpaceDN w:val="0"/>
        <w:adjustRightInd w:val="0"/>
        <w:contextualSpacing/>
        <w:rPr>
          <w:b/>
          <w:lang w:val="hr-HR" w:eastAsia="hr-HR"/>
        </w:rPr>
      </w:pPr>
      <w:r w:rsidRPr="007E71A5">
        <w:rPr>
          <w:b/>
          <w:lang w:val="hr-HR" w:eastAsia="hr-HR"/>
        </w:rPr>
        <w:t xml:space="preserve">2. </w:t>
      </w:r>
      <w:r w:rsidR="004E7FAF" w:rsidRPr="007E71A5">
        <w:rPr>
          <w:b/>
          <w:lang w:val="hr-HR" w:eastAsia="hr-HR"/>
        </w:rPr>
        <w:t>ZONA</w:t>
      </w:r>
    </w:p>
    <w:p w14:paraId="412C9157" w14:textId="77777777" w:rsidR="004E7FAF" w:rsidRPr="004E7FAF" w:rsidRDefault="004E7FAF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</w:p>
    <w:p w14:paraId="65D0928A" w14:textId="77777777" w:rsidR="004E7FAF" w:rsidRPr="004E7FAF" w:rsidRDefault="004E7FAF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  <w:r w:rsidRPr="004E7FAF">
        <w:rPr>
          <w:lang w:val="hr-HR" w:eastAsia="hr-HR"/>
        </w:rPr>
        <w:t xml:space="preserve">-     </w:t>
      </w:r>
      <w:proofErr w:type="spellStart"/>
      <w:r w:rsidRPr="004E7FAF">
        <w:rPr>
          <w:lang w:val="hr-HR" w:eastAsia="hr-HR"/>
        </w:rPr>
        <w:t>Podbrezovica</w:t>
      </w:r>
      <w:proofErr w:type="spellEnd"/>
      <w:r w:rsidRPr="004E7FAF">
        <w:rPr>
          <w:lang w:val="hr-HR" w:eastAsia="hr-HR"/>
        </w:rPr>
        <w:t xml:space="preserve"> - cijelo naselje od kbr. 1-74,</w:t>
      </w:r>
    </w:p>
    <w:p w14:paraId="0D92B378" w14:textId="77777777" w:rsidR="004E7FAF" w:rsidRPr="004E7FAF" w:rsidRDefault="00F9139D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  <w:r>
        <w:rPr>
          <w:lang w:val="hr-HR" w:eastAsia="hr-HR"/>
        </w:rPr>
        <w:t xml:space="preserve">-     </w:t>
      </w:r>
      <w:proofErr w:type="spellStart"/>
      <w:r>
        <w:rPr>
          <w:lang w:val="hr-HR" w:eastAsia="hr-HR"/>
        </w:rPr>
        <w:t>Lukovčak</w:t>
      </w:r>
      <w:proofErr w:type="spellEnd"/>
      <w:r>
        <w:rPr>
          <w:lang w:val="hr-HR" w:eastAsia="hr-HR"/>
        </w:rPr>
        <w:t xml:space="preserve"> – cijelo naselje od kbr. 1</w:t>
      </w:r>
      <w:r w:rsidR="004E7FAF" w:rsidRPr="004E7FAF">
        <w:rPr>
          <w:lang w:val="hr-HR" w:eastAsia="hr-HR"/>
        </w:rPr>
        <w:t>-68</w:t>
      </w:r>
    </w:p>
    <w:p w14:paraId="4FFBB552" w14:textId="77777777" w:rsidR="004E7FAF" w:rsidRPr="004E7FAF" w:rsidRDefault="004E7FAF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  <w:r w:rsidRPr="004E7FAF">
        <w:rPr>
          <w:lang w:val="hr-HR" w:eastAsia="hr-HR"/>
        </w:rPr>
        <w:t>-     Zagorska Koprivnica (cijelo naselje) - od kbr. 1-28,</w:t>
      </w:r>
    </w:p>
    <w:p w14:paraId="0667E382" w14:textId="77777777" w:rsidR="004E7FAF" w:rsidRPr="004E7FAF" w:rsidRDefault="004E7FAF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  <w:r w:rsidRPr="004E7FAF">
        <w:rPr>
          <w:lang w:val="hr-HR" w:eastAsia="hr-HR"/>
        </w:rPr>
        <w:t xml:space="preserve">-     </w:t>
      </w:r>
      <w:proofErr w:type="spellStart"/>
      <w:r w:rsidRPr="004E7FAF">
        <w:rPr>
          <w:lang w:val="hr-HR" w:eastAsia="hr-HR"/>
        </w:rPr>
        <w:t>Putkovec</w:t>
      </w:r>
      <w:proofErr w:type="spellEnd"/>
      <w:r w:rsidRPr="004E7FAF">
        <w:rPr>
          <w:lang w:val="hr-HR" w:eastAsia="hr-HR"/>
        </w:rPr>
        <w:t xml:space="preserve"> (zaselak Purgeri, Petraki, </w:t>
      </w:r>
      <w:proofErr w:type="spellStart"/>
      <w:r w:rsidRPr="004E7FAF">
        <w:rPr>
          <w:lang w:val="hr-HR" w:eastAsia="hr-HR"/>
        </w:rPr>
        <w:t>Krkleci</w:t>
      </w:r>
      <w:proofErr w:type="spellEnd"/>
      <w:r w:rsidRPr="004E7FAF">
        <w:rPr>
          <w:lang w:val="hr-HR" w:eastAsia="hr-HR"/>
        </w:rPr>
        <w:t xml:space="preserve">, </w:t>
      </w:r>
      <w:proofErr w:type="spellStart"/>
      <w:r w:rsidRPr="004E7FAF">
        <w:rPr>
          <w:lang w:val="hr-HR" w:eastAsia="hr-HR"/>
        </w:rPr>
        <w:t>Bukaški</w:t>
      </w:r>
      <w:proofErr w:type="spellEnd"/>
      <w:r w:rsidRPr="004E7FAF">
        <w:rPr>
          <w:lang w:val="hr-HR" w:eastAsia="hr-HR"/>
        </w:rPr>
        <w:t xml:space="preserve">, </w:t>
      </w:r>
      <w:proofErr w:type="spellStart"/>
      <w:r w:rsidRPr="004E7FAF">
        <w:rPr>
          <w:lang w:val="hr-HR" w:eastAsia="hr-HR"/>
        </w:rPr>
        <w:t>Grilci</w:t>
      </w:r>
      <w:proofErr w:type="spellEnd"/>
      <w:r w:rsidRPr="004E7FAF">
        <w:rPr>
          <w:lang w:val="hr-HR" w:eastAsia="hr-HR"/>
        </w:rPr>
        <w:t xml:space="preserve"> i </w:t>
      </w:r>
      <w:proofErr w:type="spellStart"/>
      <w:r w:rsidRPr="004E7FAF">
        <w:rPr>
          <w:lang w:val="hr-HR" w:eastAsia="hr-HR"/>
        </w:rPr>
        <w:t>Družinci</w:t>
      </w:r>
      <w:proofErr w:type="spellEnd"/>
      <w:r w:rsidRPr="004E7FAF">
        <w:rPr>
          <w:lang w:val="hr-HR" w:eastAsia="hr-HR"/>
        </w:rPr>
        <w:t>) od kbr. 1-16 i 41-82,</w:t>
      </w:r>
    </w:p>
    <w:p w14:paraId="5A8FA819" w14:textId="77777777" w:rsidR="004E7FAF" w:rsidRPr="004E7FAF" w:rsidRDefault="004E7FAF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  <w:r w:rsidRPr="004E7FAF">
        <w:rPr>
          <w:lang w:val="hr-HR" w:eastAsia="hr-HR"/>
        </w:rPr>
        <w:t xml:space="preserve">-     </w:t>
      </w:r>
      <w:proofErr w:type="spellStart"/>
      <w:r w:rsidRPr="004E7FAF">
        <w:rPr>
          <w:lang w:val="hr-HR" w:eastAsia="hr-HR"/>
        </w:rPr>
        <w:t>Goričanovec</w:t>
      </w:r>
      <w:proofErr w:type="spellEnd"/>
      <w:r w:rsidR="002D7A65">
        <w:rPr>
          <w:lang w:val="hr-HR" w:eastAsia="hr-HR"/>
        </w:rPr>
        <w:t>, cijelo naselje</w:t>
      </w:r>
      <w:r w:rsidR="00453609">
        <w:rPr>
          <w:lang w:val="hr-HR" w:eastAsia="hr-HR"/>
        </w:rPr>
        <w:t xml:space="preserve"> </w:t>
      </w:r>
      <w:r w:rsidRPr="004E7FAF">
        <w:rPr>
          <w:lang w:val="hr-HR" w:eastAsia="hr-HR"/>
        </w:rPr>
        <w:t>od kbr</w:t>
      </w:r>
      <w:r w:rsidR="00453609">
        <w:rPr>
          <w:lang w:val="hr-HR" w:eastAsia="hr-HR"/>
        </w:rPr>
        <w:t>.</w:t>
      </w:r>
      <w:r w:rsidRPr="004E7FAF">
        <w:rPr>
          <w:lang w:val="hr-HR" w:eastAsia="hr-HR"/>
        </w:rPr>
        <w:t xml:space="preserve"> 1-</w:t>
      </w:r>
      <w:r w:rsidR="00453609">
        <w:rPr>
          <w:lang w:val="hr-HR" w:eastAsia="hr-HR"/>
        </w:rPr>
        <w:t>7</w:t>
      </w:r>
      <w:r w:rsidRPr="004E7FAF">
        <w:rPr>
          <w:lang w:val="hr-HR" w:eastAsia="hr-HR"/>
        </w:rPr>
        <w:t>7,</w:t>
      </w:r>
    </w:p>
    <w:p w14:paraId="5430B7EC" w14:textId="77777777" w:rsidR="004E7FAF" w:rsidRPr="004E7FAF" w:rsidRDefault="004E7FAF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  <w:r w:rsidRPr="004E7FAF">
        <w:rPr>
          <w:lang w:val="hr-HR" w:eastAsia="hr-HR"/>
        </w:rPr>
        <w:t>-     Prigorje</w:t>
      </w:r>
      <w:r w:rsidR="00453609">
        <w:rPr>
          <w:lang w:val="hr-HR" w:eastAsia="hr-HR"/>
        </w:rPr>
        <w:t>, cijelo naselje</w:t>
      </w:r>
      <w:r w:rsidRPr="004E7FAF">
        <w:rPr>
          <w:lang w:val="hr-HR" w:eastAsia="hr-HR"/>
        </w:rPr>
        <w:t xml:space="preserve"> od kbr. 1-</w:t>
      </w:r>
      <w:r w:rsidR="002D7A65">
        <w:rPr>
          <w:lang w:val="hr-HR" w:eastAsia="hr-HR"/>
        </w:rPr>
        <w:t>12</w:t>
      </w:r>
      <w:r w:rsidR="00453609">
        <w:rPr>
          <w:lang w:val="hr-HR" w:eastAsia="hr-HR"/>
        </w:rPr>
        <w:t>5D</w:t>
      </w:r>
    </w:p>
    <w:p w14:paraId="6C0CC7B3" w14:textId="77777777" w:rsidR="004E7FAF" w:rsidRPr="004E7FAF" w:rsidRDefault="004E7FAF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  <w:r w:rsidRPr="004E7FAF">
        <w:rPr>
          <w:lang w:val="hr-HR" w:eastAsia="hr-HR"/>
        </w:rPr>
        <w:t xml:space="preserve">-     </w:t>
      </w:r>
      <w:proofErr w:type="spellStart"/>
      <w:r w:rsidRPr="004E7FAF">
        <w:rPr>
          <w:lang w:val="hr-HR" w:eastAsia="hr-HR"/>
        </w:rPr>
        <w:t>Hlevnica</w:t>
      </w:r>
      <w:proofErr w:type="spellEnd"/>
      <w:r w:rsidRPr="004E7FAF">
        <w:rPr>
          <w:lang w:val="hr-HR" w:eastAsia="hr-HR"/>
        </w:rPr>
        <w:t xml:space="preserve">  (cijelo naselje) od kbr. 1-84, </w:t>
      </w:r>
    </w:p>
    <w:p w14:paraId="41561E9B" w14:textId="26B80644" w:rsidR="004E7FAF" w:rsidRPr="004E7FAF" w:rsidRDefault="004E7FAF" w:rsidP="004E7FAF">
      <w:pPr>
        <w:widowControl w:val="0"/>
        <w:autoSpaceDE w:val="0"/>
        <w:autoSpaceDN w:val="0"/>
        <w:adjustRightInd w:val="0"/>
        <w:rPr>
          <w:lang w:val="hr-HR" w:eastAsia="hr-HR"/>
        </w:rPr>
      </w:pPr>
      <w:r w:rsidRPr="004E7FAF">
        <w:rPr>
          <w:lang w:val="hr-HR" w:eastAsia="hr-HR"/>
        </w:rPr>
        <w:t xml:space="preserve">-     </w:t>
      </w:r>
      <w:proofErr w:type="spellStart"/>
      <w:r w:rsidRPr="004E7FAF">
        <w:rPr>
          <w:lang w:val="hr-HR" w:eastAsia="hr-HR"/>
        </w:rPr>
        <w:t>Jezerišće</w:t>
      </w:r>
      <w:proofErr w:type="spellEnd"/>
      <w:r w:rsidRPr="004E7FAF">
        <w:rPr>
          <w:lang w:val="hr-HR" w:eastAsia="hr-HR"/>
        </w:rPr>
        <w:t xml:space="preserve">  (cijelo naselje) od kbr. </w:t>
      </w:r>
      <w:r w:rsidR="00F108D5">
        <w:rPr>
          <w:lang w:val="hr-HR" w:eastAsia="hr-HR"/>
        </w:rPr>
        <w:t>1</w:t>
      </w:r>
      <w:r w:rsidRPr="004E7FAF">
        <w:rPr>
          <w:lang w:val="hr-HR" w:eastAsia="hr-HR"/>
        </w:rPr>
        <w:t>-43,</w:t>
      </w:r>
    </w:p>
    <w:p w14:paraId="16BE7FFE" w14:textId="2C9F5CCB" w:rsidR="00E4498A" w:rsidRPr="00E4498A" w:rsidRDefault="004E7FAF" w:rsidP="004E7FAF">
      <w:pPr>
        <w:widowControl w:val="0"/>
        <w:autoSpaceDE w:val="0"/>
        <w:autoSpaceDN w:val="0"/>
        <w:adjustRightInd w:val="0"/>
        <w:contextualSpacing/>
        <w:rPr>
          <w:lang w:val="hr-HR" w:eastAsia="hr-HR"/>
        </w:rPr>
      </w:pPr>
      <w:r w:rsidRPr="00E4498A">
        <w:rPr>
          <w:lang w:val="hr-HR" w:eastAsia="hr-HR"/>
        </w:rPr>
        <w:t xml:space="preserve">-     naselje </w:t>
      </w:r>
      <w:proofErr w:type="spellStart"/>
      <w:r w:rsidRPr="00E4498A">
        <w:rPr>
          <w:lang w:val="hr-HR" w:eastAsia="hr-HR"/>
        </w:rPr>
        <w:t>Hromec</w:t>
      </w:r>
      <w:proofErr w:type="spellEnd"/>
      <w:r w:rsidR="00E4498A" w:rsidRPr="00E4498A">
        <w:rPr>
          <w:lang w:val="hr-HR" w:eastAsia="hr-HR"/>
        </w:rPr>
        <w:t xml:space="preserve">, dio naselja od kbr. </w:t>
      </w:r>
      <w:r w:rsidR="00000263" w:rsidRPr="00E4498A">
        <w:rPr>
          <w:lang w:val="hr-HR" w:eastAsia="hr-HR"/>
        </w:rPr>
        <w:t xml:space="preserve">51 do </w:t>
      </w:r>
      <w:r w:rsidR="00E4498A" w:rsidRPr="00E4498A">
        <w:rPr>
          <w:lang w:val="hr-HR" w:eastAsia="hr-HR"/>
        </w:rPr>
        <w:t>91B</w:t>
      </w:r>
      <w:r w:rsidR="00F2180D">
        <w:rPr>
          <w:lang w:val="hr-HR" w:eastAsia="hr-HR"/>
        </w:rPr>
        <w:t xml:space="preserve"> i dio naselja </w:t>
      </w:r>
      <w:r w:rsidR="00E4498A" w:rsidRPr="00E4498A">
        <w:rPr>
          <w:lang w:val="hr-HR" w:eastAsia="hr-HR"/>
        </w:rPr>
        <w:t>od kbr. 105 do 121</w:t>
      </w:r>
      <w:r w:rsidR="00F2180D">
        <w:rPr>
          <w:lang w:val="hr-HR" w:eastAsia="hr-HR"/>
        </w:rPr>
        <w:t>,</w:t>
      </w:r>
    </w:p>
    <w:p w14:paraId="1328E9A8" w14:textId="77777777" w:rsidR="004E7FAF" w:rsidRPr="004E7FAF" w:rsidRDefault="00901530" w:rsidP="00407812">
      <w:pPr>
        <w:widowControl w:val="0"/>
        <w:autoSpaceDE w:val="0"/>
        <w:autoSpaceDN w:val="0"/>
        <w:adjustRightInd w:val="0"/>
        <w:rPr>
          <w:lang w:val="hr-HR" w:eastAsia="hr-HR"/>
        </w:rPr>
      </w:pPr>
      <w:r>
        <w:rPr>
          <w:lang w:val="hr-HR" w:eastAsia="hr-HR"/>
        </w:rPr>
        <w:t>-     Gornji Macelj</w:t>
      </w:r>
      <w:r w:rsidR="009817B6">
        <w:rPr>
          <w:lang w:val="hr-HR" w:eastAsia="hr-HR"/>
        </w:rPr>
        <w:t xml:space="preserve">, </w:t>
      </w:r>
      <w:r w:rsidR="00453609">
        <w:rPr>
          <w:lang w:val="hr-HR" w:eastAsia="hr-HR"/>
        </w:rPr>
        <w:t xml:space="preserve">cijelo naselje </w:t>
      </w:r>
      <w:r w:rsidR="009817B6">
        <w:rPr>
          <w:lang w:val="hr-HR" w:eastAsia="hr-HR"/>
        </w:rPr>
        <w:t xml:space="preserve">od kbr. </w:t>
      </w:r>
      <w:r w:rsidR="00453609">
        <w:rPr>
          <w:lang w:val="hr-HR" w:eastAsia="hr-HR"/>
        </w:rPr>
        <w:t>1 – 8</w:t>
      </w:r>
      <w:r w:rsidR="009817B6">
        <w:rPr>
          <w:lang w:val="hr-HR" w:eastAsia="hr-HR"/>
        </w:rPr>
        <w:t>5</w:t>
      </w:r>
      <w:r w:rsidR="00453609">
        <w:rPr>
          <w:lang w:val="hr-HR" w:eastAsia="hr-HR"/>
        </w:rPr>
        <w:t>.</w:t>
      </w:r>
    </w:p>
    <w:p w14:paraId="23987BC5" w14:textId="77777777" w:rsidR="00926200" w:rsidRPr="00301EF5" w:rsidRDefault="00926200" w:rsidP="001C4DFA">
      <w:pPr>
        <w:widowControl w:val="0"/>
        <w:autoSpaceDE w:val="0"/>
        <w:autoSpaceDN w:val="0"/>
        <w:adjustRightInd w:val="0"/>
        <w:contextualSpacing/>
        <w:rPr>
          <w:lang w:val="hr-HR" w:eastAsia="hr-HR"/>
        </w:rPr>
      </w:pPr>
    </w:p>
    <w:p w14:paraId="2BD0EEB6" w14:textId="77777777" w:rsidR="00194A6D" w:rsidRPr="008F204C" w:rsidRDefault="008F204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 xml:space="preserve">Članak </w:t>
      </w:r>
      <w:r w:rsidR="00F33AFE">
        <w:rPr>
          <w:b/>
          <w:bCs/>
          <w:iCs/>
          <w:noProof/>
          <w:lang w:val="en-US"/>
        </w:rPr>
        <w:t>10</w:t>
      </w:r>
      <w:r w:rsidR="00194A6D" w:rsidRPr="008F204C">
        <w:rPr>
          <w:b/>
          <w:bCs/>
          <w:iCs/>
          <w:noProof/>
          <w:lang w:val="en-US"/>
        </w:rPr>
        <w:t>.</w:t>
      </w:r>
    </w:p>
    <w:p w14:paraId="09629429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25DAACC8" w14:textId="77777777" w:rsidR="00157B7F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Građev</w:t>
      </w:r>
      <w:r w:rsidR="00CF5FE8">
        <w:rPr>
          <w:noProof/>
          <w:lang w:val="en-US"/>
        </w:rPr>
        <w:t>i</w:t>
      </w:r>
      <w:r>
        <w:rPr>
          <w:noProof/>
          <w:lang w:val="en-US"/>
        </w:rPr>
        <w:t>n</w:t>
      </w:r>
      <w:r w:rsidR="00CF5FE8">
        <w:rPr>
          <w:noProof/>
          <w:lang w:val="en-US"/>
        </w:rPr>
        <w:t>sk</w:t>
      </w:r>
      <w:r>
        <w:rPr>
          <w:noProof/>
          <w:lang w:val="en-US"/>
        </w:rPr>
        <w:t xml:space="preserve">im zemljištem koje služi </w:t>
      </w:r>
      <w:r w:rsidR="007A752D">
        <w:rPr>
          <w:noProof/>
          <w:lang w:val="en-US"/>
        </w:rPr>
        <w:t>o</w:t>
      </w:r>
      <w:r>
        <w:rPr>
          <w:noProof/>
          <w:lang w:val="en-US"/>
        </w:rPr>
        <w:t>bavljanj</w:t>
      </w:r>
      <w:r w:rsidR="007A752D">
        <w:rPr>
          <w:noProof/>
          <w:lang w:val="en-US"/>
        </w:rPr>
        <w:t>u</w:t>
      </w:r>
      <w:r>
        <w:rPr>
          <w:noProof/>
          <w:lang w:val="en-US"/>
        </w:rPr>
        <w:t xml:space="preserve"> poslovne djelatnosti smatra se </w:t>
      </w:r>
      <w:r w:rsidR="007A752D">
        <w:rPr>
          <w:noProof/>
          <w:lang w:val="en-US"/>
        </w:rPr>
        <w:t>zemljište koje se nalazi unutar ili izvan granica građevinskog područja, a na kojemu se obavlja poslovna djelatnost</w:t>
      </w:r>
      <w:r>
        <w:rPr>
          <w:noProof/>
          <w:lang w:val="en-US"/>
        </w:rPr>
        <w:t xml:space="preserve">. </w:t>
      </w:r>
    </w:p>
    <w:p w14:paraId="51233DDC" w14:textId="77777777" w:rsidR="00194A6D" w:rsidRDefault="00194A6D" w:rsidP="00157B7F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  <w:r>
        <w:rPr>
          <w:noProof/>
          <w:lang w:val="en-US"/>
        </w:rPr>
        <w:t xml:space="preserve">Površina </w:t>
      </w:r>
      <w:r w:rsidR="007A752D">
        <w:rPr>
          <w:noProof/>
          <w:lang w:val="en-US"/>
        </w:rPr>
        <w:t>zemljišta</w:t>
      </w:r>
      <w:r>
        <w:rPr>
          <w:noProof/>
          <w:lang w:val="en-US"/>
        </w:rPr>
        <w:t xml:space="preserve"> utvrđuje se na osnovi izvatka iz evidencije katas</w:t>
      </w:r>
      <w:r w:rsidR="00157B7F">
        <w:rPr>
          <w:noProof/>
          <w:lang w:val="en-US"/>
        </w:rPr>
        <w:t>tra zemljišta (posjedovni list) ili izmjere na licu mjesta.</w:t>
      </w:r>
    </w:p>
    <w:p w14:paraId="50090C85" w14:textId="77777777" w:rsidR="00CF5FE8" w:rsidRDefault="00CF5FE8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</w:p>
    <w:p w14:paraId="06321DDE" w14:textId="77777777" w:rsidR="00194A6D" w:rsidRPr="008F204C" w:rsidRDefault="008F204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1</w:t>
      </w:r>
      <w:r w:rsidR="00194A6D" w:rsidRPr="008F204C">
        <w:rPr>
          <w:b/>
          <w:bCs/>
          <w:iCs/>
          <w:noProof/>
          <w:lang w:val="en-US"/>
        </w:rPr>
        <w:t>.</w:t>
      </w:r>
    </w:p>
    <w:p w14:paraId="4BB06F11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4AA1B977" w14:textId="36C6E75A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Komunalna naknada plaća se prema jedinici korisne površine stambenog odnosno poslovnog prostora, </w:t>
      </w:r>
      <w:r w:rsidR="00D049BA">
        <w:rPr>
          <w:noProof/>
          <w:lang w:val="en-US"/>
        </w:rPr>
        <w:t xml:space="preserve">garažnog ili pomoćnog prostora </w:t>
      </w:r>
      <w:r>
        <w:rPr>
          <w:noProof/>
          <w:lang w:val="en-US"/>
        </w:rPr>
        <w:t xml:space="preserve">odnosno stvarne </w:t>
      </w:r>
      <w:r w:rsidR="00157B7F">
        <w:rPr>
          <w:noProof/>
          <w:lang w:val="en-US"/>
        </w:rPr>
        <w:t>površine građevinskog zemljišta</w:t>
      </w:r>
      <w:r w:rsidR="00157B7F" w:rsidRPr="00157B7F">
        <w:rPr>
          <w:noProof/>
          <w:lang w:val="en-US"/>
        </w:rPr>
        <w:t xml:space="preserve"> </w:t>
      </w:r>
      <w:r w:rsidR="00157B7F">
        <w:rPr>
          <w:noProof/>
          <w:lang w:val="en-US"/>
        </w:rPr>
        <w:t>koje služi u svrhu obavljanja poslovne djelatnosti.</w:t>
      </w:r>
    </w:p>
    <w:p w14:paraId="0809405D" w14:textId="77777777" w:rsidR="00194A6D" w:rsidRPr="008F204C" w:rsidRDefault="008F204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2</w:t>
      </w:r>
      <w:r w:rsidR="00194A6D" w:rsidRPr="008F204C">
        <w:rPr>
          <w:b/>
          <w:bCs/>
          <w:iCs/>
          <w:noProof/>
          <w:lang w:val="en-US"/>
        </w:rPr>
        <w:t>.</w:t>
      </w:r>
    </w:p>
    <w:p w14:paraId="65F6D9E5" w14:textId="77777777" w:rsidR="00194A6D" w:rsidRPr="008F204C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4A12032D" w14:textId="77777777" w:rsidR="004C4388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Iznos komunalne naknade po </w:t>
      </w:r>
      <w:r w:rsidR="007D1C46">
        <w:rPr>
          <w:noProof/>
          <w:lang w:val="en-US"/>
        </w:rPr>
        <w:t>četvornome metru (</w:t>
      </w:r>
      <w:r>
        <w:rPr>
          <w:noProof/>
          <w:lang w:val="en-US"/>
        </w:rPr>
        <w:t>m</w:t>
      </w:r>
      <w:r>
        <w:rPr>
          <w:noProof/>
          <w:vertAlign w:val="superscript"/>
          <w:lang w:val="en-US"/>
        </w:rPr>
        <w:t>2</w:t>
      </w:r>
      <w:r w:rsidR="007D1C46">
        <w:rPr>
          <w:noProof/>
          <w:lang w:val="en-US"/>
        </w:rPr>
        <w:t>)</w:t>
      </w:r>
      <w:r>
        <w:rPr>
          <w:noProof/>
          <w:lang w:val="en-US"/>
        </w:rPr>
        <w:t xml:space="preserve"> utvrđuje se množenjem:</w:t>
      </w:r>
    </w:p>
    <w:p w14:paraId="3010BF26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1.</w:t>
      </w:r>
      <w:r w:rsidR="004C4388">
        <w:rPr>
          <w:noProof/>
          <w:lang w:val="en-US"/>
        </w:rPr>
        <w:t xml:space="preserve"> </w:t>
      </w:r>
      <w:r>
        <w:rPr>
          <w:noProof/>
          <w:lang w:val="en-US"/>
        </w:rPr>
        <w:t>koeficijenta zone (Kz),</w:t>
      </w:r>
    </w:p>
    <w:p w14:paraId="0D81DA91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2. koeficijenta namjene (Kn),</w:t>
      </w:r>
    </w:p>
    <w:p w14:paraId="49AAA446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3. vrijednosti boda (B),</w:t>
      </w:r>
      <w:r w:rsidR="004C4388">
        <w:rPr>
          <w:noProof/>
          <w:lang w:val="en-US"/>
        </w:rPr>
        <w:t xml:space="preserve"> koja je određena u </w:t>
      </w:r>
      <w:r w:rsidR="007A752D">
        <w:rPr>
          <w:noProof/>
          <w:lang w:val="en-US"/>
        </w:rPr>
        <w:t>eurima</w:t>
      </w:r>
      <w:r w:rsidR="004C4388">
        <w:rPr>
          <w:noProof/>
          <w:lang w:val="en-US"/>
        </w:rPr>
        <w:t xml:space="preserve"> po m</w:t>
      </w:r>
      <w:r w:rsidR="004C4388">
        <w:rPr>
          <w:noProof/>
          <w:vertAlign w:val="superscript"/>
          <w:lang w:val="en-US"/>
        </w:rPr>
        <w:t>2</w:t>
      </w:r>
      <w:r w:rsidR="004C4388">
        <w:rPr>
          <w:noProof/>
          <w:lang w:val="en-US"/>
        </w:rPr>
        <w:t xml:space="preserve"> </w:t>
      </w:r>
      <w:r>
        <w:rPr>
          <w:noProof/>
          <w:lang w:val="en-US"/>
        </w:rPr>
        <w:t>(u</w:t>
      </w:r>
      <w:r w:rsidR="00EE2E3E">
        <w:rPr>
          <w:noProof/>
          <w:lang w:val="en-US"/>
        </w:rPr>
        <w:t xml:space="preserve"> </w:t>
      </w:r>
      <w:r>
        <w:rPr>
          <w:noProof/>
          <w:lang w:val="en-US"/>
        </w:rPr>
        <w:t>daljnjem tekstu: vrijednost boda).</w:t>
      </w:r>
    </w:p>
    <w:p w14:paraId="326CE2BA" w14:textId="77777777" w:rsidR="00CF5FE8" w:rsidRDefault="00CF5FE8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</w:p>
    <w:p w14:paraId="1642D67C" w14:textId="77777777" w:rsidR="00194A6D" w:rsidRPr="008F204C" w:rsidRDefault="008F204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3</w:t>
      </w:r>
      <w:r w:rsidR="00194A6D" w:rsidRPr="008F204C">
        <w:rPr>
          <w:b/>
          <w:bCs/>
          <w:iCs/>
          <w:noProof/>
          <w:lang w:val="en-US"/>
        </w:rPr>
        <w:t xml:space="preserve">. </w:t>
      </w:r>
    </w:p>
    <w:p w14:paraId="1D2B0F84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17FF04D6" w14:textId="5DF936A5" w:rsidR="007A752D" w:rsidRDefault="00194A6D" w:rsidP="003C1AD4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</w:r>
      <w:r w:rsidR="00C215C9">
        <w:rPr>
          <w:noProof/>
          <w:lang w:val="en-US"/>
        </w:rPr>
        <w:t>Općinsko vijeće O</w:t>
      </w:r>
      <w:r>
        <w:rPr>
          <w:noProof/>
          <w:lang w:val="en-US"/>
        </w:rPr>
        <w:t xml:space="preserve">pćine </w:t>
      </w:r>
      <w:r w:rsidR="00C215C9">
        <w:rPr>
          <w:noProof/>
          <w:lang w:val="en-US"/>
        </w:rPr>
        <w:t>Đurmanec</w:t>
      </w:r>
      <w:r>
        <w:rPr>
          <w:noProof/>
          <w:lang w:val="en-US"/>
        </w:rPr>
        <w:t xml:space="preserve"> do kraja studenog</w:t>
      </w:r>
      <w:r w:rsidR="007A752D">
        <w:rPr>
          <w:noProof/>
          <w:lang w:val="en-US"/>
        </w:rPr>
        <w:t>a</w:t>
      </w:r>
      <w:r>
        <w:rPr>
          <w:noProof/>
          <w:lang w:val="en-US"/>
        </w:rPr>
        <w:t xml:space="preserve"> tekuće godine</w:t>
      </w:r>
      <w:r w:rsidR="007A752D">
        <w:rPr>
          <w:noProof/>
          <w:lang w:val="en-US"/>
        </w:rPr>
        <w:t xml:space="preserve"> donosi odluku kojom se određuje vrijednost boda komunalne nakade (B) koja se primjenjuje od 01. sije</w:t>
      </w:r>
      <w:r w:rsidR="00455FC7">
        <w:rPr>
          <w:noProof/>
          <w:lang w:val="en-US"/>
        </w:rPr>
        <w:t>č</w:t>
      </w:r>
      <w:r w:rsidR="007A752D">
        <w:rPr>
          <w:noProof/>
          <w:lang w:val="en-US"/>
        </w:rPr>
        <w:t>nja iduće godine.</w:t>
      </w:r>
    </w:p>
    <w:p w14:paraId="2D693CF7" w14:textId="77777777" w:rsidR="003C1AD4" w:rsidRPr="0031729A" w:rsidRDefault="007A752D" w:rsidP="003C1AD4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  </w:t>
      </w:r>
      <w:r w:rsidR="003C1AD4">
        <w:rPr>
          <w:noProof/>
          <w:color w:val="FF0000"/>
          <w:lang w:val="en-US"/>
        </w:rPr>
        <w:t xml:space="preserve">         </w:t>
      </w:r>
      <w:r w:rsidR="003C1AD4" w:rsidRPr="0031729A">
        <w:rPr>
          <w:noProof/>
          <w:lang w:val="en-US"/>
        </w:rPr>
        <w:t xml:space="preserve">Vrijednost boda </w:t>
      </w:r>
      <w:r w:rsidR="007D1C46">
        <w:rPr>
          <w:noProof/>
          <w:lang w:val="en-US"/>
        </w:rPr>
        <w:t xml:space="preserve">komunalne naknade (B) određuje se u eurima po </w:t>
      </w:r>
      <w:proofErr w:type="spellStart"/>
      <w:r w:rsidR="003C1AD4" w:rsidRPr="0031729A">
        <w:t>četvornome</w:t>
      </w:r>
      <w:proofErr w:type="spellEnd"/>
      <w:r w:rsidR="003C1AD4" w:rsidRPr="0031729A">
        <w:t xml:space="preserve"> </w:t>
      </w:r>
      <w:proofErr w:type="spellStart"/>
      <w:r w:rsidR="003C1AD4" w:rsidRPr="0031729A">
        <w:t>metru</w:t>
      </w:r>
      <w:proofErr w:type="spellEnd"/>
      <w:r w:rsidR="003C1AD4" w:rsidRPr="0031729A">
        <w:rPr>
          <w:noProof/>
          <w:lang w:val="en-US"/>
        </w:rPr>
        <w:t xml:space="preserve"> (m</w:t>
      </w:r>
      <w:r w:rsidR="003C1AD4" w:rsidRPr="0031729A">
        <w:rPr>
          <w:noProof/>
          <w:vertAlign w:val="superscript"/>
          <w:lang w:val="en-US"/>
        </w:rPr>
        <w:t>2</w:t>
      </w:r>
      <w:r w:rsidR="003C1AD4" w:rsidRPr="0031729A">
        <w:rPr>
          <w:noProof/>
          <w:lang w:val="en-US"/>
        </w:rPr>
        <w:t>) korisne površine stambenog prostora u prvoj zoni Općine.</w:t>
      </w:r>
    </w:p>
    <w:p w14:paraId="6DD9DEE9" w14:textId="0E2A600E" w:rsidR="007A752D" w:rsidRDefault="00194A6D" w:rsidP="00345E5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Ako </w:t>
      </w:r>
      <w:r w:rsidR="00CF5FE8">
        <w:rPr>
          <w:noProof/>
          <w:lang w:val="en-US"/>
        </w:rPr>
        <w:t>Općinsko vijeće</w:t>
      </w:r>
      <w:r>
        <w:rPr>
          <w:noProof/>
          <w:lang w:val="en-US"/>
        </w:rPr>
        <w:t xml:space="preserve"> ne odredi vrijednost boda iz stavka 1. ovog članka najkasnije do kraja studenog tekuće godine, za obračun komunalne naknade u sljedećoj kalendarskoj  godini vrijednost boda se ne mijenja.</w:t>
      </w:r>
    </w:p>
    <w:p w14:paraId="287D12AB" w14:textId="77777777" w:rsidR="00345E59" w:rsidRDefault="00345E59" w:rsidP="00345E59">
      <w:pPr>
        <w:widowControl w:val="0"/>
        <w:autoSpaceDE w:val="0"/>
        <w:autoSpaceDN w:val="0"/>
        <w:adjustRightInd w:val="0"/>
        <w:jc w:val="both"/>
        <w:rPr>
          <w:b/>
          <w:bCs/>
          <w:iCs/>
          <w:noProof/>
          <w:lang w:val="en-US"/>
        </w:rPr>
      </w:pPr>
    </w:p>
    <w:p w14:paraId="5A497A38" w14:textId="77777777" w:rsidR="00194A6D" w:rsidRPr="008F204C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8F204C"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4</w:t>
      </w:r>
      <w:r w:rsidR="008F204C">
        <w:rPr>
          <w:b/>
          <w:bCs/>
          <w:iCs/>
          <w:noProof/>
          <w:lang w:val="en-US"/>
        </w:rPr>
        <w:t>.</w:t>
      </w:r>
    </w:p>
    <w:p w14:paraId="4FE28DA2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41607125" w14:textId="77777777" w:rsidR="008F204C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Ovisno o prostornoj pogodnosti stanovanja i obavljanja poslovne djelatnosti, prometnoj povezanosti, opremljenosti naselja objektima i uređajima komunalne infrastrukture, određuje se </w:t>
      </w:r>
      <w:r>
        <w:rPr>
          <w:b/>
          <w:bCs/>
          <w:noProof/>
          <w:lang w:val="en-US"/>
        </w:rPr>
        <w:t>koeficijent zone (Kz)</w:t>
      </w:r>
      <w:r>
        <w:rPr>
          <w:noProof/>
          <w:lang w:val="en-US"/>
        </w:rPr>
        <w:t xml:space="preserve"> i to:</w:t>
      </w:r>
    </w:p>
    <w:p w14:paraId="2BE1647F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</w:r>
    </w:p>
    <w:p w14:paraId="00D91DA1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  <w:r>
        <w:rPr>
          <w:noProof/>
          <w:lang w:val="en-US"/>
        </w:rPr>
        <w:tab/>
        <w:t xml:space="preserve">- za prvu zonu      - </w:t>
      </w:r>
      <w:r>
        <w:rPr>
          <w:b/>
          <w:bCs/>
          <w:noProof/>
          <w:lang w:val="en-US"/>
        </w:rPr>
        <w:t>koeficijent 1,00</w:t>
      </w:r>
    </w:p>
    <w:p w14:paraId="24525386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  <w:r>
        <w:rPr>
          <w:noProof/>
          <w:lang w:val="en-US"/>
        </w:rPr>
        <w:tab/>
        <w:t xml:space="preserve">- za drugu zonu    - </w:t>
      </w:r>
      <w:r w:rsidR="004C4388">
        <w:rPr>
          <w:b/>
          <w:bCs/>
          <w:noProof/>
          <w:lang w:val="en-US"/>
        </w:rPr>
        <w:t>koeficijent 0,9</w:t>
      </w:r>
      <w:r>
        <w:rPr>
          <w:b/>
          <w:bCs/>
          <w:noProof/>
          <w:lang w:val="en-US"/>
        </w:rPr>
        <w:t>0</w:t>
      </w:r>
      <w:r w:rsidR="00EE2E3E">
        <w:rPr>
          <w:b/>
          <w:bCs/>
          <w:noProof/>
          <w:lang w:val="en-US"/>
        </w:rPr>
        <w:t>.</w:t>
      </w:r>
    </w:p>
    <w:p w14:paraId="3BBBB042" w14:textId="77777777" w:rsidR="00345E59" w:rsidRDefault="00345E5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16C4BF64" w14:textId="77777777" w:rsidR="00345E59" w:rsidRDefault="00345E5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7B896649" w14:textId="77777777" w:rsidR="00B81956" w:rsidRDefault="00B81956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09E06E93" w14:textId="77777777" w:rsidR="00B81956" w:rsidRDefault="00B81956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11C2D317" w14:textId="77777777" w:rsidR="00194A6D" w:rsidRPr="008F204C" w:rsidRDefault="00194A6D" w:rsidP="00C215C9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8F204C"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5</w:t>
      </w:r>
      <w:r w:rsidRPr="008F204C">
        <w:rPr>
          <w:b/>
          <w:bCs/>
          <w:iCs/>
          <w:noProof/>
          <w:lang w:val="en-US"/>
        </w:rPr>
        <w:t>.</w:t>
      </w:r>
    </w:p>
    <w:p w14:paraId="7A28C705" w14:textId="77777777" w:rsidR="00194A6D" w:rsidRPr="008F204C" w:rsidRDefault="00194A6D">
      <w:pPr>
        <w:widowControl w:val="0"/>
        <w:autoSpaceDE w:val="0"/>
        <w:autoSpaceDN w:val="0"/>
        <w:adjustRightInd w:val="0"/>
        <w:rPr>
          <w:b/>
          <w:bCs/>
          <w:noProof/>
          <w:lang w:val="en-US"/>
        </w:rPr>
      </w:pPr>
    </w:p>
    <w:p w14:paraId="09681314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b/>
          <w:bCs/>
          <w:noProof/>
          <w:lang w:val="en-US"/>
        </w:rPr>
        <w:tab/>
        <w:t>Koeficijent namjene (Kn) za stambeni prostor</w:t>
      </w:r>
      <w:r>
        <w:rPr>
          <w:noProof/>
          <w:lang w:val="en-US"/>
        </w:rPr>
        <w:t xml:space="preserve"> ovisi o vrsti nekretnine za koju se prema ovoj Odluci plaća komunalna naknada i iznosi za:</w:t>
      </w:r>
    </w:p>
    <w:p w14:paraId="78B092B2" w14:textId="77777777" w:rsidR="004C4388" w:rsidRDefault="004C4388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28F8ABDB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- stambeni prostor i prostor koji koriste neprofitne organizacije  -</w:t>
      </w:r>
      <w:r w:rsidR="004C4388">
        <w:rPr>
          <w:b/>
          <w:bCs/>
          <w:noProof/>
          <w:lang w:val="en-US"/>
        </w:rPr>
        <w:t xml:space="preserve"> koeficijent 1,00</w:t>
      </w:r>
    </w:p>
    <w:p w14:paraId="66E5A754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b/>
          <w:bCs/>
          <w:noProof/>
          <w:lang w:val="en-US"/>
        </w:rPr>
      </w:pPr>
      <w:r>
        <w:rPr>
          <w:noProof/>
          <w:lang w:val="en-US"/>
        </w:rPr>
        <w:t>- garažni prostor</w:t>
      </w:r>
      <w:r w:rsidR="004C4388">
        <w:rPr>
          <w:noProof/>
          <w:lang w:val="en-US"/>
        </w:rPr>
        <w:t xml:space="preserve"> i</w:t>
      </w:r>
      <w:r>
        <w:rPr>
          <w:noProof/>
          <w:lang w:val="en-US"/>
        </w:rPr>
        <w:t xml:space="preserve"> </w:t>
      </w:r>
      <w:r w:rsidR="004C4388">
        <w:rPr>
          <w:noProof/>
          <w:lang w:val="en-US"/>
        </w:rPr>
        <w:t>pomoćne prostorije</w:t>
      </w:r>
      <w:r>
        <w:rPr>
          <w:noProof/>
          <w:lang w:val="en-US"/>
        </w:rPr>
        <w:t xml:space="preserve">                                          - </w:t>
      </w:r>
      <w:r w:rsidR="004C4388">
        <w:rPr>
          <w:b/>
          <w:bCs/>
          <w:noProof/>
          <w:lang w:val="en-US"/>
        </w:rPr>
        <w:t>koeficijent 1,00.</w:t>
      </w:r>
    </w:p>
    <w:p w14:paraId="13513941" w14:textId="77777777" w:rsidR="00926200" w:rsidRPr="00301EF5" w:rsidRDefault="00926200">
      <w:pPr>
        <w:widowControl w:val="0"/>
        <w:autoSpaceDE w:val="0"/>
        <w:autoSpaceDN w:val="0"/>
        <w:adjustRightInd w:val="0"/>
        <w:jc w:val="both"/>
        <w:rPr>
          <w:b/>
          <w:bCs/>
          <w:noProof/>
          <w:lang w:val="en-US"/>
        </w:rPr>
      </w:pPr>
    </w:p>
    <w:p w14:paraId="2E0E3021" w14:textId="77777777" w:rsidR="00194A6D" w:rsidRPr="008F204C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8F204C"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6</w:t>
      </w:r>
      <w:r w:rsidRPr="008F204C">
        <w:rPr>
          <w:b/>
          <w:bCs/>
          <w:iCs/>
          <w:noProof/>
          <w:lang w:val="en-US"/>
        </w:rPr>
        <w:t>.</w:t>
      </w:r>
    </w:p>
    <w:p w14:paraId="715940B2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b/>
          <w:bCs/>
          <w:noProof/>
          <w:lang w:val="en-US"/>
        </w:rPr>
      </w:pPr>
    </w:p>
    <w:p w14:paraId="0813DD49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b/>
          <w:bCs/>
          <w:noProof/>
          <w:lang w:val="en-US"/>
        </w:rPr>
        <w:tab/>
        <w:t xml:space="preserve">Koeficijent namjene (Kn) za poslovni prostor </w:t>
      </w:r>
      <w:r>
        <w:rPr>
          <w:noProof/>
          <w:lang w:val="en-US"/>
        </w:rPr>
        <w:t>ovisi o vrsti djelatnosti za koju se poslovni prostor koristi i iznosi za:</w:t>
      </w:r>
    </w:p>
    <w:p w14:paraId="7D1CED4B" w14:textId="77777777" w:rsidR="004C4388" w:rsidRPr="007973FC" w:rsidRDefault="004C4388">
      <w:pPr>
        <w:widowControl w:val="0"/>
        <w:autoSpaceDE w:val="0"/>
        <w:autoSpaceDN w:val="0"/>
        <w:adjustRightInd w:val="0"/>
        <w:jc w:val="both"/>
        <w:rPr>
          <w:i/>
          <w:noProof/>
          <w:color w:val="FF0000"/>
          <w:lang w:val="en-US"/>
        </w:rPr>
      </w:pPr>
    </w:p>
    <w:p w14:paraId="59C843CA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  <w:r w:rsidRPr="00AD563C">
        <w:rPr>
          <w:i/>
          <w:noProof/>
          <w:lang w:val="en-US"/>
        </w:rPr>
        <w:t xml:space="preserve">- poslovni prostor koji služi za proizvodne djelatnosti                        </w:t>
      </w:r>
      <w:r w:rsidR="004C4388" w:rsidRPr="00AD563C">
        <w:rPr>
          <w:i/>
          <w:noProof/>
          <w:lang w:val="en-US"/>
        </w:rPr>
        <w:t xml:space="preserve"> </w:t>
      </w:r>
      <w:r w:rsidRPr="00AD563C">
        <w:rPr>
          <w:i/>
          <w:noProof/>
          <w:lang w:val="en-US"/>
        </w:rPr>
        <w:t xml:space="preserve"> - </w:t>
      </w:r>
      <w:r w:rsidR="004C4388" w:rsidRPr="00AD563C">
        <w:rPr>
          <w:b/>
          <w:bCs/>
          <w:i/>
          <w:noProof/>
          <w:lang w:val="en-US"/>
        </w:rPr>
        <w:t>koeficijent 3,</w:t>
      </w:r>
      <w:r w:rsidR="00EE2E3E">
        <w:rPr>
          <w:b/>
          <w:bCs/>
          <w:i/>
          <w:noProof/>
          <w:lang w:val="en-US"/>
        </w:rPr>
        <w:t>5</w:t>
      </w:r>
      <w:r w:rsidR="004C4388" w:rsidRPr="00AD563C">
        <w:rPr>
          <w:b/>
          <w:bCs/>
          <w:i/>
          <w:noProof/>
          <w:lang w:val="en-US"/>
        </w:rPr>
        <w:t>0</w:t>
      </w:r>
    </w:p>
    <w:p w14:paraId="72DD8BCC" w14:textId="77777777" w:rsidR="00061CFE" w:rsidRPr="00AD563C" w:rsidRDefault="00061CFE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</w:p>
    <w:p w14:paraId="38491522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  <w:r w:rsidRPr="00AD563C">
        <w:rPr>
          <w:i/>
          <w:noProof/>
          <w:lang w:val="en-US"/>
        </w:rPr>
        <w:t xml:space="preserve">- poslovni prostor koji služi za obavljanje ostalih djelatnosti               - </w:t>
      </w:r>
      <w:r w:rsidR="004C4388" w:rsidRPr="00AD563C">
        <w:rPr>
          <w:b/>
          <w:bCs/>
          <w:i/>
          <w:noProof/>
          <w:lang w:val="en-US"/>
        </w:rPr>
        <w:t xml:space="preserve">koeficijent </w:t>
      </w:r>
      <w:r w:rsidR="00EE2E3E">
        <w:rPr>
          <w:b/>
          <w:bCs/>
          <w:i/>
          <w:noProof/>
          <w:lang w:val="en-US"/>
        </w:rPr>
        <w:t>4</w:t>
      </w:r>
      <w:r w:rsidR="004C4388" w:rsidRPr="00AD563C">
        <w:rPr>
          <w:b/>
          <w:bCs/>
          <w:i/>
          <w:noProof/>
          <w:lang w:val="en-US"/>
        </w:rPr>
        <w:t>,</w:t>
      </w:r>
      <w:r w:rsidR="00EE2E3E">
        <w:rPr>
          <w:b/>
          <w:bCs/>
          <w:i/>
          <w:noProof/>
          <w:lang w:val="en-US"/>
        </w:rPr>
        <w:t>0</w:t>
      </w:r>
      <w:r w:rsidR="004C4388" w:rsidRPr="00AD563C">
        <w:rPr>
          <w:b/>
          <w:bCs/>
          <w:i/>
          <w:noProof/>
          <w:lang w:val="en-US"/>
        </w:rPr>
        <w:t>0</w:t>
      </w:r>
    </w:p>
    <w:p w14:paraId="66BC9549" w14:textId="77777777" w:rsidR="00061CFE" w:rsidRPr="00AD563C" w:rsidRDefault="00061CFE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</w:p>
    <w:p w14:paraId="6BB80CD9" w14:textId="77777777" w:rsidR="007E71A5" w:rsidRDefault="00194A6D">
      <w:pPr>
        <w:widowControl w:val="0"/>
        <w:autoSpaceDE w:val="0"/>
        <w:autoSpaceDN w:val="0"/>
        <w:adjustRightInd w:val="0"/>
        <w:jc w:val="both"/>
        <w:rPr>
          <w:i/>
          <w:noProof/>
          <w:lang w:val="en-US"/>
        </w:rPr>
      </w:pPr>
      <w:r w:rsidRPr="00AD563C">
        <w:rPr>
          <w:i/>
          <w:noProof/>
          <w:lang w:val="en-US"/>
        </w:rPr>
        <w:t xml:space="preserve">- za otvorena i zatvorena skladišta </w:t>
      </w:r>
      <w:r w:rsidR="00061CFE">
        <w:rPr>
          <w:i/>
          <w:noProof/>
          <w:lang w:val="en-US"/>
        </w:rPr>
        <w:t xml:space="preserve">koja su u namjeni </w:t>
      </w:r>
    </w:p>
    <w:p w14:paraId="0ED1E04A" w14:textId="77777777" w:rsidR="00061CFE" w:rsidRDefault="007E71A5">
      <w:pPr>
        <w:widowControl w:val="0"/>
        <w:autoSpaceDE w:val="0"/>
        <w:autoSpaceDN w:val="0"/>
        <w:adjustRightInd w:val="0"/>
        <w:jc w:val="both"/>
        <w:rPr>
          <w:i/>
          <w:noProof/>
          <w:lang w:val="en-US"/>
        </w:rPr>
      </w:pPr>
      <w:r>
        <w:rPr>
          <w:i/>
          <w:noProof/>
          <w:lang w:val="en-US"/>
        </w:rPr>
        <w:t xml:space="preserve">  </w:t>
      </w:r>
      <w:r w:rsidR="00061CFE">
        <w:rPr>
          <w:i/>
          <w:noProof/>
          <w:lang w:val="en-US"/>
        </w:rPr>
        <w:t>osnovnog poslovnog prostora</w:t>
      </w:r>
      <w:r w:rsidR="00061CFE" w:rsidRPr="00AD563C">
        <w:rPr>
          <w:i/>
          <w:noProof/>
          <w:lang w:val="en-US"/>
        </w:rPr>
        <w:t xml:space="preserve"> </w:t>
      </w:r>
      <w:r w:rsidR="00194A6D" w:rsidRPr="00AD563C">
        <w:rPr>
          <w:i/>
          <w:noProof/>
          <w:lang w:val="en-US"/>
        </w:rPr>
        <w:t>za</w:t>
      </w:r>
      <w:r w:rsidR="00061CFE">
        <w:rPr>
          <w:i/>
          <w:noProof/>
          <w:lang w:val="en-US"/>
        </w:rPr>
        <w:t xml:space="preserve"> </w:t>
      </w:r>
      <w:r w:rsidR="00194A6D" w:rsidRPr="00AD563C">
        <w:rPr>
          <w:i/>
          <w:noProof/>
          <w:lang w:val="en-US"/>
        </w:rPr>
        <w:t>obavljanje</w:t>
      </w:r>
      <w:r w:rsidR="00061CFE">
        <w:rPr>
          <w:i/>
          <w:noProof/>
          <w:lang w:val="en-US"/>
        </w:rPr>
        <w:t xml:space="preserve"> </w:t>
      </w:r>
      <w:r w:rsidR="00AD563C" w:rsidRPr="00AD563C">
        <w:rPr>
          <w:i/>
          <w:noProof/>
          <w:lang w:val="en-US"/>
        </w:rPr>
        <w:t>proizvodnih</w:t>
      </w:r>
    </w:p>
    <w:p w14:paraId="24962950" w14:textId="77777777" w:rsidR="00194A6D" w:rsidRDefault="00061CFE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  <w:r>
        <w:rPr>
          <w:i/>
          <w:noProof/>
          <w:lang w:val="en-US"/>
        </w:rPr>
        <w:t xml:space="preserve">  </w:t>
      </w:r>
      <w:r w:rsidR="00AD563C" w:rsidRPr="00AD563C">
        <w:rPr>
          <w:i/>
          <w:noProof/>
          <w:lang w:val="en-US"/>
        </w:rPr>
        <w:t xml:space="preserve">i </w:t>
      </w:r>
      <w:r w:rsidR="00194A6D" w:rsidRPr="00AD563C">
        <w:rPr>
          <w:i/>
          <w:noProof/>
          <w:lang w:val="en-US"/>
        </w:rPr>
        <w:t>ostalih djelatnosti</w:t>
      </w:r>
      <w:r w:rsidR="00EE2E3E">
        <w:rPr>
          <w:i/>
          <w:noProof/>
          <w:lang w:val="en-US"/>
        </w:rPr>
        <w:t>, ako su u funkciji</w:t>
      </w:r>
      <w:r>
        <w:rPr>
          <w:i/>
          <w:noProof/>
          <w:lang w:val="en-US"/>
        </w:rPr>
        <w:t xml:space="preserve">                  </w:t>
      </w:r>
      <w:r w:rsidR="00194A6D" w:rsidRPr="00AD563C">
        <w:rPr>
          <w:i/>
          <w:noProof/>
          <w:lang w:val="en-US"/>
        </w:rPr>
        <w:t xml:space="preserve">                          </w:t>
      </w:r>
      <w:r w:rsidR="00AD563C" w:rsidRPr="00AD563C">
        <w:rPr>
          <w:i/>
          <w:noProof/>
          <w:lang w:val="en-US"/>
        </w:rPr>
        <w:t xml:space="preserve">     </w:t>
      </w:r>
      <w:r w:rsidR="00194A6D" w:rsidRPr="00AD563C">
        <w:rPr>
          <w:i/>
          <w:noProof/>
          <w:lang w:val="en-US"/>
        </w:rPr>
        <w:t xml:space="preserve"> </w:t>
      </w:r>
      <w:r w:rsidR="00AD563C" w:rsidRPr="00AD563C">
        <w:rPr>
          <w:b/>
          <w:bCs/>
          <w:i/>
          <w:noProof/>
          <w:lang w:val="en-US"/>
        </w:rPr>
        <w:t>- koeficijent 1,</w:t>
      </w:r>
      <w:r w:rsidR="00EE2E3E">
        <w:rPr>
          <w:b/>
          <w:bCs/>
          <w:i/>
          <w:noProof/>
          <w:lang w:val="en-US"/>
        </w:rPr>
        <w:t>5</w:t>
      </w:r>
      <w:r>
        <w:rPr>
          <w:b/>
          <w:bCs/>
          <w:i/>
          <w:noProof/>
          <w:lang w:val="en-US"/>
        </w:rPr>
        <w:t>0</w:t>
      </w:r>
    </w:p>
    <w:p w14:paraId="2FBB9EE8" w14:textId="77777777" w:rsidR="00EE2E3E" w:rsidRPr="00AD563C" w:rsidRDefault="00EE2E3E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</w:p>
    <w:p w14:paraId="4BCBF0A3" w14:textId="77777777" w:rsidR="00061CFE" w:rsidRPr="00AD563C" w:rsidRDefault="00061CFE" w:rsidP="00061CFE">
      <w:pPr>
        <w:widowControl w:val="0"/>
        <w:autoSpaceDE w:val="0"/>
        <w:autoSpaceDN w:val="0"/>
        <w:adjustRightInd w:val="0"/>
        <w:jc w:val="both"/>
        <w:rPr>
          <w:i/>
          <w:noProof/>
          <w:lang w:val="en-US"/>
        </w:rPr>
      </w:pPr>
      <w:r w:rsidRPr="00AD563C">
        <w:rPr>
          <w:i/>
          <w:noProof/>
          <w:lang w:val="en-US"/>
        </w:rPr>
        <w:t xml:space="preserve">- za prometne </w:t>
      </w:r>
      <w:r>
        <w:rPr>
          <w:i/>
          <w:noProof/>
          <w:lang w:val="en-US"/>
        </w:rPr>
        <w:t xml:space="preserve">i ostale </w:t>
      </w:r>
      <w:r w:rsidRPr="00AD563C">
        <w:rPr>
          <w:i/>
          <w:noProof/>
          <w:lang w:val="en-US"/>
        </w:rPr>
        <w:t>površine</w:t>
      </w:r>
      <w:r>
        <w:rPr>
          <w:i/>
          <w:noProof/>
          <w:lang w:val="en-US"/>
        </w:rPr>
        <w:t xml:space="preserve"> koje su u namjeni osnovnog</w:t>
      </w:r>
    </w:p>
    <w:p w14:paraId="69DB8C8E" w14:textId="77777777" w:rsidR="00061CFE" w:rsidRDefault="00061CFE" w:rsidP="00061CFE">
      <w:pPr>
        <w:widowControl w:val="0"/>
        <w:autoSpaceDE w:val="0"/>
        <w:autoSpaceDN w:val="0"/>
        <w:adjustRightInd w:val="0"/>
        <w:jc w:val="both"/>
        <w:rPr>
          <w:i/>
          <w:noProof/>
          <w:lang w:val="en-US"/>
        </w:rPr>
      </w:pPr>
      <w:r w:rsidRPr="00AD563C">
        <w:rPr>
          <w:i/>
          <w:noProof/>
          <w:lang w:val="en-US"/>
        </w:rPr>
        <w:t xml:space="preserve"> </w:t>
      </w:r>
      <w:r>
        <w:rPr>
          <w:i/>
          <w:noProof/>
          <w:lang w:val="en-US"/>
        </w:rPr>
        <w:t xml:space="preserve">poslovnog prostora za </w:t>
      </w:r>
      <w:r w:rsidRPr="00AD563C">
        <w:rPr>
          <w:i/>
          <w:noProof/>
          <w:lang w:val="en-US"/>
        </w:rPr>
        <w:t>obavljanje proizvodnih i ostalih djelatnosti</w:t>
      </w:r>
    </w:p>
    <w:p w14:paraId="26AC20A5" w14:textId="77777777" w:rsidR="00061CFE" w:rsidRPr="00AD563C" w:rsidRDefault="00061CFE" w:rsidP="00061CFE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  <w:r>
        <w:rPr>
          <w:i/>
          <w:noProof/>
          <w:lang w:val="en-US"/>
        </w:rPr>
        <w:t xml:space="preserve">(parkirališta, ostale asfaltirane površine i sl.)    </w:t>
      </w:r>
      <w:r>
        <w:rPr>
          <w:i/>
          <w:noProof/>
          <w:lang w:val="en-US"/>
        </w:rPr>
        <w:tab/>
        <w:t xml:space="preserve"> </w:t>
      </w:r>
      <w:r>
        <w:rPr>
          <w:i/>
          <w:noProof/>
          <w:lang w:val="en-US"/>
        </w:rPr>
        <w:tab/>
      </w:r>
      <w:r>
        <w:rPr>
          <w:i/>
          <w:noProof/>
          <w:lang w:val="en-US"/>
        </w:rPr>
        <w:tab/>
      </w:r>
      <w:r w:rsidRPr="00AD563C">
        <w:rPr>
          <w:i/>
          <w:noProof/>
          <w:lang w:val="en-US"/>
        </w:rPr>
        <w:t xml:space="preserve">    </w:t>
      </w:r>
      <w:r>
        <w:rPr>
          <w:b/>
          <w:bCs/>
          <w:i/>
          <w:noProof/>
          <w:lang w:val="en-US"/>
        </w:rPr>
        <w:t xml:space="preserve">- koeficijent </w:t>
      </w:r>
      <w:r w:rsidR="00EE2E3E">
        <w:rPr>
          <w:b/>
          <w:bCs/>
          <w:i/>
          <w:noProof/>
          <w:lang w:val="en-US"/>
        </w:rPr>
        <w:t>1,0</w:t>
      </w:r>
      <w:r>
        <w:rPr>
          <w:b/>
          <w:bCs/>
          <w:i/>
          <w:noProof/>
          <w:lang w:val="en-US"/>
        </w:rPr>
        <w:t>0</w:t>
      </w:r>
      <w:r w:rsidRPr="00AD563C">
        <w:rPr>
          <w:b/>
          <w:bCs/>
          <w:i/>
          <w:noProof/>
          <w:lang w:val="en-US"/>
        </w:rPr>
        <w:t>.</w:t>
      </w:r>
    </w:p>
    <w:p w14:paraId="346D137D" w14:textId="77777777" w:rsidR="00061CFE" w:rsidRDefault="00061CFE" w:rsidP="00061CFE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</w:p>
    <w:p w14:paraId="3207A224" w14:textId="77777777" w:rsidR="00345E59" w:rsidRPr="00AD563C" w:rsidRDefault="00345E59" w:rsidP="00061CFE">
      <w:pPr>
        <w:widowControl w:val="0"/>
        <w:autoSpaceDE w:val="0"/>
        <w:autoSpaceDN w:val="0"/>
        <w:adjustRightInd w:val="0"/>
        <w:jc w:val="both"/>
        <w:rPr>
          <w:b/>
          <w:bCs/>
          <w:i/>
          <w:noProof/>
          <w:lang w:val="en-US"/>
        </w:rPr>
      </w:pPr>
    </w:p>
    <w:p w14:paraId="57916911" w14:textId="77777777" w:rsidR="00194A6D" w:rsidRPr="00F549D9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F549D9"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7</w:t>
      </w:r>
      <w:r w:rsidRPr="00F549D9">
        <w:rPr>
          <w:b/>
          <w:bCs/>
          <w:iCs/>
          <w:noProof/>
          <w:lang w:val="en-US"/>
        </w:rPr>
        <w:t>.</w:t>
      </w:r>
    </w:p>
    <w:p w14:paraId="00789609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b/>
          <w:bCs/>
          <w:noProof/>
          <w:lang w:val="en-US"/>
        </w:rPr>
      </w:pPr>
    </w:p>
    <w:p w14:paraId="2D20771E" w14:textId="533A621A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b/>
          <w:bCs/>
          <w:noProof/>
          <w:lang w:val="en-US"/>
        </w:rPr>
        <w:tab/>
        <w:t>Koeficijent namjene (Kn) za građev</w:t>
      </w:r>
      <w:r w:rsidR="00455FC7">
        <w:rPr>
          <w:b/>
          <w:bCs/>
          <w:noProof/>
          <w:lang w:val="en-US"/>
        </w:rPr>
        <w:t>i</w:t>
      </w:r>
      <w:r>
        <w:rPr>
          <w:b/>
          <w:bCs/>
          <w:noProof/>
          <w:lang w:val="en-US"/>
        </w:rPr>
        <w:t>n</w:t>
      </w:r>
      <w:r w:rsidR="00455FC7">
        <w:rPr>
          <w:b/>
          <w:bCs/>
          <w:noProof/>
          <w:lang w:val="en-US"/>
        </w:rPr>
        <w:t>sk</w:t>
      </w:r>
      <w:r>
        <w:rPr>
          <w:b/>
          <w:bCs/>
          <w:noProof/>
          <w:lang w:val="en-US"/>
        </w:rPr>
        <w:t>o zemljište</w:t>
      </w:r>
      <w:r>
        <w:rPr>
          <w:noProof/>
          <w:lang w:val="en-US"/>
        </w:rPr>
        <w:t xml:space="preserve"> koje služi u svrhu obavljanja djelatnosti ovisi o namjeni objekata koji su izgrađeni na istom i iznosi za:</w:t>
      </w:r>
    </w:p>
    <w:p w14:paraId="518674F1" w14:textId="77777777" w:rsidR="005F478F" w:rsidRPr="00AD563C" w:rsidRDefault="005F478F">
      <w:pPr>
        <w:widowControl w:val="0"/>
        <w:autoSpaceDE w:val="0"/>
        <w:autoSpaceDN w:val="0"/>
        <w:adjustRightInd w:val="0"/>
        <w:jc w:val="both"/>
        <w:rPr>
          <w:i/>
          <w:noProof/>
          <w:lang w:val="en-US"/>
        </w:rPr>
      </w:pPr>
    </w:p>
    <w:p w14:paraId="2E412BFD" w14:textId="77777777" w:rsidR="00194A6D" w:rsidRPr="00AD563C" w:rsidRDefault="00194A6D">
      <w:pPr>
        <w:widowControl w:val="0"/>
        <w:autoSpaceDE w:val="0"/>
        <w:autoSpaceDN w:val="0"/>
        <w:adjustRightInd w:val="0"/>
        <w:jc w:val="both"/>
        <w:rPr>
          <w:i/>
          <w:noProof/>
          <w:lang w:val="en-US"/>
        </w:rPr>
      </w:pPr>
      <w:r w:rsidRPr="00AD563C">
        <w:rPr>
          <w:i/>
          <w:noProof/>
          <w:lang w:val="en-US"/>
        </w:rPr>
        <w:t>- građev</w:t>
      </w:r>
      <w:r w:rsidR="00EE2E3E">
        <w:rPr>
          <w:i/>
          <w:noProof/>
          <w:lang w:val="en-US"/>
        </w:rPr>
        <w:t>i</w:t>
      </w:r>
      <w:r w:rsidRPr="00AD563C">
        <w:rPr>
          <w:i/>
          <w:noProof/>
          <w:lang w:val="en-US"/>
        </w:rPr>
        <w:t>n</w:t>
      </w:r>
      <w:r w:rsidR="00EE2E3E">
        <w:rPr>
          <w:i/>
          <w:noProof/>
          <w:lang w:val="en-US"/>
        </w:rPr>
        <w:t>sk</w:t>
      </w:r>
      <w:r w:rsidRPr="00AD563C">
        <w:rPr>
          <w:i/>
          <w:noProof/>
          <w:lang w:val="en-US"/>
        </w:rPr>
        <w:t xml:space="preserve">o zemljište koje služi za proizvodne djelatnosti                      - </w:t>
      </w:r>
      <w:r w:rsidR="00AD563C" w:rsidRPr="00AD563C">
        <w:rPr>
          <w:b/>
          <w:bCs/>
          <w:i/>
          <w:noProof/>
          <w:lang w:val="en-US"/>
        </w:rPr>
        <w:t>koeficijent 0,3</w:t>
      </w:r>
      <w:r w:rsidR="00EE2E3E">
        <w:rPr>
          <w:b/>
          <w:bCs/>
          <w:i/>
          <w:noProof/>
          <w:lang w:val="en-US"/>
        </w:rPr>
        <w:t>5</w:t>
      </w:r>
      <w:r w:rsidRPr="00AD563C">
        <w:rPr>
          <w:b/>
          <w:bCs/>
          <w:i/>
          <w:noProof/>
          <w:lang w:val="en-US"/>
        </w:rPr>
        <w:t xml:space="preserve">, </w:t>
      </w:r>
    </w:p>
    <w:p w14:paraId="15415065" w14:textId="77777777" w:rsidR="00194A6D" w:rsidRPr="00AD563C" w:rsidRDefault="00194A6D">
      <w:pPr>
        <w:widowControl w:val="0"/>
        <w:autoSpaceDE w:val="0"/>
        <w:autoSpaceDN w:val="0"/>
        <w:adjustRightInd w:val="0"/>
        <w:jc w:val="both"/>
        <w:rPr>
          <w:bCs/>
          <w:i/>
          <w:noProof/>
          <w:lang w:val="en-US"/>
        </w:rPr>
      </w:pPr>
      <w:r w:rsidRPr="00AD563C">
        <w:rPr>
          <w:i/>
          <w:noProof/>
          <w:lang w:val="en-US"/>
        </w:rPr>
        <w:t>- građev</w:t>
      </w:r>
      <w:r w:rsidR="00EE2E3E">
        <w:rPr>
          <w:i/>
          <w:noProof/>
          <w:lang w:val="en-US"/>
        </w:rPr>
        <w:t>i</w:t>
      </w:r>
      <w:r w:rsidRPr="00AD563C">
        <w:rPr>
          <w:i/>
          <w:noProof/>
          <w:lang w:val="en-US"/>
        </w:rPr>
        <w:t>n</w:t>
      </w:r>
      <w:r w:rsidR="00EE2E3E">
        <w:rPr>
          <w:i/>
          <w:noProof/>
          <w:lang w:val="en-US"/>
        </w:rPr>
        <w:t>sk</w:t>
      </w:r>
      <w:r w:rsidRPr="00AD563C">
        <w:rPr>
          <w:i/>
          <w:noProof/>
          <w:lang w:val="en-US"/>
        </w:rPr>
        <w:t xml:space="preserve">o zemljište koje služi za obavljanje ostalih djelatnosti           - </w:t>
      </w:r>
      <w:r w:rsidR="00AD563C" w:rsidRPr="00AD563C">
        <w:rPr>
          <w:b/>
          <w:bCs/>
          <w:i/>
          <w:noProof/>
          <w:lang w:val="en-US"/>
        </w:rPr>
        <w:t>koeficijent 0,</w:t>
      </w:r>
      <w:r w:rsidR="00EE2E3E">
        <w:rPr>
          <w:b/>
          <w:bCs/>
          <w:i/>
          <w:noProof/>
          <w:lang w:val="en-US"/>
        </w:rPr>
        <w:t>40</w:t>
      </w:r>
      <w:r w:rsidRPr="00AD563C">
        <w:rPr>
          <w:b/>
          <w:bCs/>
          <w:i/>
          <w:noProof/>
          <w:lang w:val="en-US"/>
        </w:rPr>
        <w:t>.</w:t>
      </w:r>
    </w:p>
    <w:p w14:paraId="05B5F11C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b/>
          <w:bCs/>
          <w:noProof/>
          <w:lang w:val="en-US"/>
        </w:rPr>
      </w:pPr>
    </w:p>
    <w:p w14:paraId="2FEF7E6A" w14:textId="77777777" w:rsidR="00194A6D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F549D9"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8</w:t>
      </w:r>
      <w:r w:rsidRPr="00F549D9">
        <w:rPr>
          <w:b/>
          <w:bCs/>
          <w:iCs/>
          <w:noProof/>
          <w:lang w:val="en-US"/>
        </w:rPr>
        <w:t xml:space="preserve">. </w:t>
      </w:r>
    </w:p>
    <w:p w14:paraId="11D167AD" w14:textId="77777777" w:rsidR="00926200" w:rsidRPr="00F549D9" w:rsidRDefault="00926200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</w:p>
    <w:p w14:paraId="2983100C" w14:textId="77777777" w:rsidR="00926200" w:rsidRPr="0031729A" w:rsidRDefault="003C1AD4" w:rsidP="003C1AD4">
      <w:pPr>
        <w:jc w:val="both"/>
      </w:pPr>
      <w:r>
        <w:rPr>
          <w:color w:val="FF0000"/>
          <w:lang w:val="hr-HR" w:eastAsia="hr-HR"/>
        </w:rPr>
        <w:t xml:space="preserve">           </w:t>
      </w:r>
      <w:r w:rsidR="00926200">
        <w:rPr>
          <w:color w:val="FF0000"/>
          <w:lang w:val="hr-HR" w:eastAsia="hr-HR"/>
        </w:rPr>
        <w:t xml:space="preserve"> </w:t>
      </w:r>
      <w:r w:rsidRPr="0031729A">
        <w:rPr>
          <w:lang w:val="hr-HR" w:eastAsia="hr-HR"/>
        </w:rPr>
        <w:t>Visina komunalne naknade utvrđuje se rješenjem o komunalnoj naknadi u godišnjem iznosu</w:t>
      </w:r>
      <w:r w:rsidRPr="0031729A">
        <w:t xml:space="preserve">. </w:t>
      </w:r>
    </w:p>
    <w:p w14:paraId="240B58AE" w14:textId="77777777" w:rsidR="003C1AD4" w:rsidRPr="0031729A" w:rsidRDefault="00926200" w:rsidP="003C1AD4">
      <w:pPr>
        <w:jc w:val="both"/>
      </w:pPr>
      <w:r w:rsidRPr="0031729A">
        <w:tab/>
      </w:r>
      <w:proofErr w:type="spellStart"/>
      <w:r w:rsidR="003C1AD4" w:rsidRPr="0031729A">
        <w:t>Godišnji</w:t>
      </w:r>
      <w:proofErr w:type="spellEnd"/>
      <w:r w:rsidR="003C1AD4" w:rsidRPr="0031729A">
        <w:t xml:space="preserve"> </w:t>
      </w:r>
      <w:proofErr w:type="spellStart"/>
      <w:r w:rsidR="003C1AD4" w:rsidRPr="0031729A">
        <w:t>iznos</w:t>
      </w:r>
      <w:proofErr w:type="spellEnd"/>
      <w:r w:rsidR="003C1AD4" w:rsidRPr="0031729A">
        <w:t xml:space="preserve"> </w:t>
      </w:r>
      <w:proofErr w:type="spellStart"/>
      <w:r w:rsidR="003C1AD4" w:rsidRPr="0031729A">
        <w:t>komunalne</w:t>
      </w:r>
      <w:proofErr w:type="spellEnd"/>
      <w:r w:rsidR="003C1AD4" w:rsidRPr="0031729A">
        <w:t xml:space="preserve"> </w:t>
      </w:r>
      <w:proofErr w:type="spellStart"/>
      <w:r w:rsidR="003C1AD4" w:rsidRPr="0031729A">
        <w:t>naknade</w:t>
      </w:r>
      <w:proofErr w:type="spellEnd"/>
      <w:r w:rsidR="003C1AD4" w:rsidRPr="0031729A">
        <w:t xml:space="preserve"> </w:t>
      </w:r>
      <w:proofErr w:type="spellStart"/>
      <w:r w:rsidR="003C1AD4" w:rsidRPr="0031729A">
        <w:t>utvrđuje</w:t>
      </w:r>
      <w:proofErr w:type="spellEnd"/>
      <w:r w:rsidR="003C1AD4" w:rsidRPr="0031729A">
        <w:t xml:space="preserve"> se </w:t>
      </w:r>
      <w:proofErr w:type="spellStart"/>
      <w:r w:rsidR="003C1AD4" w:rsidRPr="0031729A">
        <w:t>množenjem</w:t>
      </w:r>
      <w:proofErr w:type="spellEnd"/>
      <w:r w:rsidR="003C1AD4" w:rsidRPr="0031729A">
        <w:t xml:space="preserve"> </w:t>
      </w:r>
      <w:proofErr w:type="spellStart"/>
      <w:r w:rsidR="003C1AD4" w:rsidRPr="0031729A">
        <w:t>površine</w:t>
      </w:r>
      <w:proofErr w:type="spellEnd"/>
      <w:r w:rsidR="003C1AD4" w:rsidRPr="0031729A">
        <w:t xml:space="preserve"> </w:t>
      </w:r>
      <w:proofErr w:type="spellStart"/>
      <w:r w:rsidR="003C1AD4" w:rsidRPr="0031729A">
        <w:t>nekretnine</w:t>
      </w:r>
      <w:proofErr w:type="spellEnd"/>
      <w:r w:rsidR="003C1AD4" w:rsidRPr="0031729A">
        <w:t xml:space="preserve"> za </w:t>
      </w:r>
      <w:proofErr w:type="spellStart"/>
      <w:r w:rsidR="003C1AD4" w:rsidRPr="0031729A">
        <w:t>koju</w:t>
      </w:r>
      <w:proofErr w:type="spellEnd"/>
      <w:r w:rsidR="003C1AD4" w:rsidRPr="0031729A">
        <w:t xml:space="preserve"> se </w:t>
      </w:r>
      <w:proofErr w:type="spellStart"/>
      <w:r w:rsidR="003C1AD4" w:rsidRPr="0031729A">
        <w:t>utvrđuje</w:t>
      </w:r>
      <w:proofErr w:type="spellEnd"/>
      <w:r w:rsidR="003C1AD4" w:rsidRPr="0031729A">
        <w:t xml:space="preserve"> </w:t>
      </w:r>
      <w:proofErr w:type="spellStart"/>
      <w:r w:rsidR="003C1AD4" w:rsidRPr="0031729A">
        <w:t>obveza</w:t>
      </w:r>
      <w:proofErr w:type="spellEnd"/>
      <w:r w:rsidR="003C1AD4" w:rsidRPr="0031729A">
        <w:t xml:space="preserve"> </w:t>
      </w:r>
      <w:proofErr w:type="spellStart"/>
      <w:r w:rsidR="003C1AD4" w:rsidRPr="0031729A">
        <w:t>plaćanja</w:t>
      </w:r>
      <w:proofErr w:type="spellEnd"/>
      <w:r w:rsidR="003C1AD4" w:rsidRPr="0031729A">
        <w:t xml:space="preserve"> </w:t>
      </w:r>
      <w:proofErr w:type="spellStart"/>
      <w:r w:rsidR="003C1AD4" w:rsidRPr="0031729A">
        <w:t>komunalne</w:t>
      </w:r>
      <w:proofErr w:type="spellEnd"/>
      <w:r w:rsidR="003C1AD4" w:rsidRPr="0031729A">
        <w:t xml:space="preserve"> </w:t>
      </w:r>
      <w:proofErr w:type="spellStart"/>
      <w:r w:rsidR="003C1AD4" w:rsidRPr="0031729A">
        <w:t>naknade</w:t>
      </w:r>
      <w:proofErr w:type="spellEnd"/>
      <w:r w:rsidR="003C1AD4" w:rsidRPr="0031729A">
        <w:t xml:space="preserve"> i </w:t>
      </w:r>
      <w:proofErr w:type="spellStart"/>
      <w:r w:rsidR="003C1AD4" w:rsidRPr="0031729A">
        <w:t>iznosa</w:t>
      </w:r>
      <w:proofErr w:type="spellEnd"/>
      <w:r w:rsidR="003C1AD4" w:rsidRPr="0031729A">
        <w:t xml:space="preserve"> </w:t>
      </w:r>
      <w:proofErr w:type="spellStart"/>
      <w:r w:rsidR="003C1AD4" w:rsidRPr="0031729A">
        <w:t>komunalne</w:t>
      </w:r>
      <w:proofErr w:type="spellEnd"/>
      <w:r w:rsidR="003C1AD4" w:rsidRPr="0031729A">
        <w:t xml:space="preserve"> </w:t>
      </w:r>
      <w:proofErr w:type="spellStart"/>
      <w:r w:rsidR="003C1AD4" w:rsidRPr="0031729A">
        <w:t>naknade</w:t>
      </w:r>
      <w:proofErr w:type="spellEnd"/>
      <w:r w:rsidR="003C1AD4" w:rsidRPr="0031729A">
        <w:t xml:space="preserve"> po </w:t>
      </w:r>
      <w:proofErr w:type="spellStart"/>
      <w:r w:rsidR="003C1AD4" w:rsidRPr="0031729A">
        <w:t>četvornome</w:t>
      </w:r>
      <w:proofErr w:type="spellEnd"/>
      <w:r w:rsidR="003C1AD4" w:rsidRPr="0031729A">
        <w:t xml:space="preserve"> </w:t>
      </w:r>
      <w:proofErr w:type="spellStart"/>
      <w:r w:rsidR="003C1AD4" w:rsidRPr="0031729A">
        <w:t>metru</w:t>
      </w:r>
      <w:proofErr w:type="spellEnd"/>
      <w:r w:rsidR="003C1AD4" w:rsidRPr="0031729A">
        <w:t xml:space="preserve"> (m</w:t>
      </w:r>
      <w:r w:rsidR="003C1AD4" w:rsidRPr="0031729A">
        <w:rPr>
          <w:rFonts w:ascii="Arial" w:hAnsi="Arial" w:cs="Arial"/>
        </w:rPr>
        <w:t>²</w:t>
      </w:r>
      <w:r w:rsidR="003C1AD4" w:rsidRPr="0031729A">
        <w:t xml:space="preserve">) </w:t>
      </w:r>
      <w:proofErr w:type="spellStart"/>
      <w:r w:rsidR="003C1AD4" w:rsidRPr="0031729A">
        <w:t>površine</w:t>
      </w:r>
      <w:proofErr w:type="spellEnd"/>
      <w:r w:rsidR="003C1AD4" w:rsidRPr="0031729A">
        <w:t xml:space="preserve"> </w:t>
      </w:r>
      <w:proofErr w:type="spellStart"/>
      <w:r w:rsidR="003C1AD4" w:rsidRPr="0031729A">
        <w:t>nekretnine</w:t>
      </w:r>
      <w:proofErr w:type="spellEnd"/>
      <w:r w:rsidR="003C1AD4" w:rsidRPr="0031729A">
        <w:t>.</w:t>
      </w:r>
    </w:p>
    <w:p w14:paraId="6255C727" w14:textId="01139367" w:rsidR="0067180E" w:rsidRDefault="00194A6D" w:rsidP="00901530">
      <w:pPr>
        <w:widowControl w:val="0"/>
        <w:autoSpaceDE w:val="0"/>
        <w:autoSpaceDN w:val="0"/>
        <w:adjustRightInd w:val="0"/>
        <w:ind w:firstLine="720"/>
        <w:jc w:val="both"/>
        <w:rPr>
          <w:lang w:val="hr-HR" w:eastAsia="hr-HR"/>
        </w:rPr>
      </w:pPr>
      <w:r>
        <w:rPr>
          <w:noProof/>
          <w:lang w:val="en-US"/>
        </w:rPr>
        <w:t>Rješenje o komunal</w:t>
      </w:r>
      <w:r w:rsidR="00C215C9">
        <w:rPr>
          <w:noProof/>
          <w:lang w:val="en-US"/>
        </w:rPr>
        <w:t xml:space="preserve">noj naknadi donosi </w:t>
      </w:r>
      <w:r w:rsidR="00EE2E3E">
        <w:rPr>
          <w:noProof/>
          <w:lang w:val="en-US"/>
        </w:rPr>
        <w:t>Jedinstveni u</w:t>
      </w:r>
      <w:r>
        <w:rPr>
          <w:noProof/>
          <w:lang w:val="en-US"/>
        </w:rPr>
        <w:t xml:space="preserve">pravni odjel Općine </w:t>
      </w:r>
      <w:r w:rsidR="00C215C9">
        <w:rPr>
          <w:noProof/>
          <w:lang w:val="en-US"/>
        </w:rPr>
        <w:t xml:space="preserve">Đurmanec </w:t>
      </w:r>
      <w:r>
        <w:rPr>
          <w:noProof/>
          <w:lang w:val="en-US"/>
        </w:rPr>
        <w:t>za kalendarsku godinu do 31. ožujka tekuće godine, ako se odluk</w:t>
      </w:r>
      <w:r w:rsidR="009533EA">
        <w:rPr>
          <w:noProof/>
          <w:lang w:val="en-US"/>
        </w:rPr>
        <w:t>om Općinskog vijeća</w:t>
      </w:r>
      <w:r>
        <w:rPr>
          <w:noProof/>
          <w:lang w:val="en-US"/>
        </w:rPr>
        <w:t xml:space="preserve"> mijenja </w:t>
      </w:r>
      <w:r w:rsidR="009533EA">
        <w:rPr>
          <w:noProof/>
          <w:lang w:val="en-US"/>
        </w:rPr>
        <w:t>vrijednost boda komunalne naknade (B) ili drugi podatak bitan za njezin izračun u odnosu na prethodnu godinu te u slučaju promjene drugih podataka bitnih za utvrđivanje obveze plaćanja komunalne naknade</w:t>
      </w:r>
      <w:r w:rsidR="00C215C9">
        <w:rPr>
          <w:noProof/>
          <w:lang w:val="en-US"/>
        </w:rPr>
        <w:t>.</w:t>
      </w:r>
      <w:r w:rsidR="0067180E" w:rsidRPr="0067180E">
        <w:rPr>
          <w:lang w:val="hr-HR" w:eastAsia="hr-HR"/>
        </w:rPr>
        <w:t xml:space="preserve"> </w:t>
      </w:r>
    </w:p>
    <w:p w14:paraId="1E92DBF4" w14:textId="49EF9BEB" w:rsidR="00194A6D" w:rsidRPr="0031729A" w:rsidRDefault="003C1AD4" w:rsidP="003C1AD4">
      <w:pPr>
        <w:widowControl w:val="0"/>
        <w:autoSpaceDE w:val="0"/>
        <w:autoSpaceDN w:val="0"/>
        <w:adjustRightInd w:val="0"/>
        <w:ind w:firstLine="720"/>
        <w:jc w:val="both"/>
        <w:rPr>
          <w:vertAlign w:val="superscript"/>
          <w:lang w:val="hr-HR" w:eastAsia="hr-HR"/>
        </w:rPr>
      </w:pPr>
      <w:r w:rsidRPr="0067180E">
        <w:rPr>
          <w:lang w:val="hr-HR" w:eastAsia="hr-HR"/>
        </w:rPr>
        <w:t>Rješenjem o komunalnoj naknadi utvrđuje s</w:t>
      </w:r>
      <w:r>
        <w:rPr>
          <w:lang w:val="hr-HR" w:eastAsia="hr-HR"/>
        </w:rPr>
        <w:t xml:space="preserve">e: iznos komunalne naknade po </w:t>
      </w:r>
      <w:proofErr w:type="spellStart"/>
      <w:r>
        <w:t>četvornome</w:t>
      </w:r>
      <w:proofErr w:type="spellEnd"/>
      <w:r>
        <w:t xml:space="preserve"> </w:t>
      </w:r>
      <w:proofErr w:type="spellStart"/>
      <w:r>
        <w:t>metru</w:t>
      </w:r>
      <w:proofErr w:type="spellEnd"/>
      <w:r>
        <w:t xml:space="preserve"> (m</w:t>
      </w:r>
      <w:r>
        <w:rPr>
          <w:rFonts w:ascii="Arial" w:hAnsi="Arial" w:cs="Arial"/>
        </w:rPr>
        <w:t>²</w:t>
      </w:r>
      <w:r>
        <w:t xml:space="preserve">) </w:t>
      </w:r>
      <w:proofErr w:type="spellStart"/>
      <w:r>
        <w:t>nekretnine</w:t>
      </w:r>
      <w:proofErr w:type="spellEnd"/>
      <w:r>
        <w:rPr>
          <w:lang w:val="hr-HR" w:eastAsia="hr-HR"/>
        </w:rPr>
        <w:t>, obračunska površina nekretnine, godišnji iznos komunalne naknade</w:t>
      </w:r>
      <w:r w:rsidR="009533EA">
        <w:rPr>
          <w:lang w:val="hr-HR" w:eastAsia="hr-HR"/>
        </w:rPr>
        <w:t>,</w:t>
      </w:r>
      <w:r w:rsidRPr="0031729A">
        <w:rPr>
          <w:lang w:val="hr-HR" w:eastAsia="hr-HR"/>
        </w:rPr>
        <w:t xml:space="preserve"> iznos komunalne naknade odnosno iznos obroka komunalne naknade</w:t>
      </w:r>
      <w:r w:rsidR="009533EA">
        <w:rPr>
          <w:lang w:val="hr-HR" w:eastAsia="hr-HR"/>
        </w:rPr>
        <w:t>,</w:t>
      </w:r>
      <w:r w:rsidRPr="0031729A">
        <w:rPr>
          <w:lang w:val="hr-HR" w:eastAsia="hr-HR"/>
        </w:rPr>
        <w:t xml:space="preserve"> ako se ista pla</w:t>
      </w:r>
      <w:r w:rsidR="00926200" w:rsidRPr="0031729A">
        <w:rPr>
          <w:lang w:val="hr-HR" w:eastAsia="hr-HR"/>
        </w:rPr>
        <w:t>ć</w:t>
      </w:r>
      <w:r w:rsidRPr="0031729A">
        <w:rPr>
          <w:lang w:val="hr-HR" w:eastAsia="hr-HR"/>
        </w:rPr>
        <w:t>a u obrocima i rok za plaćanje iznosa komunalne naknade kada se komunalna naknada plaća u obrocima</w:t>
      </w:r>
      <w:r w:rsidR="00926200" w:rsidRPr="0031729A">
        <w:rPr>
          <w:lang w:val="hr-HR" w:eastAsia="hr-HR"/>
        </w:rPr>
        <w:t>.</w:t>
      </w:r>
    </w:p>
    <w:p w14:paraId="030CDD16" w14:textId="77777777" w:rsidR="00901530" w:rsidRDefault="003C1AD4" w:rsidP="00901530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 w:rsidRPr="0031729A">
        <w:rPr>
          <w:noProof/>
          <w:lang w:val="en-US"/>
        </w:rPr>
        <w:t xml:space="preserve">           </w:t>
      </w:r>
      <w:r w:rsidR="00901530" w:rsidRPr="0031729A">
        <w:rPr>
          <w:noProof/>
          <w:lang w:val="en-US"/>
        </w:rPr>
        <w:t xml:space="preserve">Komunalna naknada </w:t>
      </w:r>
      <w:r w:rsidR="000B3706" w:rsidRPr="0031729A">
        <w:rPr>
          <w:noProof/>
          <w:lang w:val="en-US"/>
        </w:rPr>
        <w:t xml:space="preserve">u pravilu se </w:t>
      </w:r>
      <w:r w:rsidR="00901530" w:rsidRPr="0031729A">
        <w:rPr>
          <w:noProof/>
          <w:lang w:val="en-US"/>
        </w:rPr>
        <w:t xml:space="preserve">plaća </w:t>
      </w:r>
      <w:r w:rsidR="00AD563C" w:rsidRPr="0031729A">
        <w:rPr>
          <w:noProof/>
          <w:lang w:val="en-US"/>
        </w:rPr>
        <w:t>u četiri jednake rate i to do 31</w:t>
      </w:r>
      <w:r w:rsidR="00901530" w:rsidRPr="0031729A">
        <w:rPr>
          <w:noProof/>
          <w:lang w:val="en-US"/>
        </w:rPr>
        <w:t xml:space="preserve">. </w:t>
      </w:r>
      <w:r w:rsidR="00AD563C" w:rsidRPr="0031729A">
        <w:rPr>
          <w:noProof/>
          <w:lang w:val="en-US"/>
        </w:rPr>
        <w:t>ožujka</w:t>
      </w:r>
      <w:r w:rsidR="00901530" w:rsidRPr="0031729A">
        <w:rPr>
          <w:noProof/>
          <w:lang w:val="en-US"/>
        </w:rPr>
        <w:t xml:space="preserve">, </w:t>
      </w:r>
      <w:r w:rsidR="00AD563C" w:rsidRPr="0031729A">
        <w:rPr>
          <w:noProof/>
          <w:lang w:val="en-US"/>
        </w:rPr>
        <w:t>30</w:t>
      </w:r>
      <w:r w:rsidR="00901530" w:rsidRPr="0031729A">
        <w:rPr>
          <w:noProof/>
          <w:lang w:val="en-US"/>
        </w:rPr>
        <w:t xml:space="preserve">. </w:t>
      </w:r>
      <w:r w:rsidR="00AD563C" w:rsidRPr="0031729A">
        <w:rPr>
          <w:noProof/>
          <w:lang w:val="en-US"/>
        </w:rPr>
        <w:t>lipnja</w:t>
      </w:r>
      <w:r w:rsidR="00901530" w:rsidRPr="0031729A">
        <w:rPr>
          <w:noProof/>
          <w:lang w:val="en-US"/>
        </w:rPr>
        <w:t xml:space="preserve">, </w:t>
      </w:r>
      <w:r w:rsidR="00AD563C" w:rsidRPr="0031729A">
        <w:rPr>
          <w:noProof/>
          <w:lang w:val="en-US"/>
        </w:rPr>
        <w:t>30</w:t>
      </w:r>
      <w:r w:rsidR="00901530" w:rsidRPr="0031729A">
        <w:rPr>
          <w:noProof/>
          <w:lang w:val="en-US"/>
        </w:rPr>
        <w:t xml:space="preserve">. </w:t>
      </w:r>
      <w:r w:rsidR="00AD563C" w:rsidRPr="0031729A">
        <w:rPr>
          <w:noProof/>
          <w:lang w:val="en-US"/>
        </w:rPr>
        <w:t>rujna</w:t>
      </w:r>
      <w:r w:rsidR="00901530" w:rsidRPr="0031729A">
        <w:rPr>
          <w:noProof/>
          <w:lang w:val="en-US"/>
        </w:rPr>
        <w:t xml:space="preserve">  i </w:t>
      </w:r>
      <w:r w:rsidR="00AD563C" w:rsidRPr="0031729A">
        <w:rPr>
          <w:noProof/>
          <w:lang w:val="en-US"/>
        </w:rPr>
        <w:t>31</w:t>
      </w:r>
      <w:r w:rsidR="00901530" w:rsidRPr="0031729A">
        <w:rPr>
          <w:noProof/>
          <w:lang w:val="en-US"/>
        </w:rPr>
        <w:t xml:space="preserve">. </w:t>
      </w:r>
      <w:r w:rsidR="00AD563C" w:rsidRPr="0031729A">
        <w:rPr>
          <w:noProof/>
          <w:lang w:val="en-US"/>
        </w:rPr>
        <w:t>prosinca</w:t>
      </w:r>
      <w:r w:rsidR="000B3706" w:rsidRPr="0031729A">
        <w:rPr>
          <w:noProof/>
          <w:lang w:val="en-US"/>
        </w:rPr>
        <w:t xml:space="preserve">  tekuće godine, a iznimno, ovisno o utvrđenom godišnjem iznosu komunalne naknade (</w:t>
      </w:r>
      <w:r w:rsidR="007E71A5" w:rsidRPr="0031729A">
        <w:rPr>
          <w:noProof/>
          <w:lang w:val="en-US"/>
        </w:rPr>
        <w:t xml:space="preserve">npr. </w:t>
      </w:r>
      <w:r w:rsidR="000B3706" w:rsidRPr="0031729A">
        <w:rPr>
          <w:noProof/>
          <w:lang w:val="en-US"/>
        </w:rPr>
        <w:t>poduzetnici) u više ili manje rata.</w:t>
      </w:r>
    </w:p>
    <w:p w14:paraId="0152CDAF" w14:textId="77777777" w:rsidR="00455FC7" w:rsidRDefault="00455FC7" w:rsidP="00901530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5AE5AA1C" w14:textId="77777777" w:rsidR="00455FC7" w:rsidRDefault="00455FC7" w:rsidP="00901530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249D84D9" w14:textId="77777777" w:rsidR="00B81956" w:rsidRPr="0031729A" w:rsidRDefault="00B81956" w:rsidP="00901530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1F8A465F" w14:textId="3D565E2E" w:rsidR="00A65F08" w:rsidRDefault="007D1C46" w:rsidP="007B34DD">
      <w:pPr>
        <w:ind w:firstLine="480"/>
        <w:jc w:val="both"/>
        <w:rPr>
          <w:lang w:val="hr-HR" w:eastAsia="hr-HR"/>
        </w:rPr>
      </w:pPr>
      <w:r>
        <w:rPr>
          <w:lang w:val="hr-HR" w:eastAsia="hr-HR"/>
        </w:rPr>
        <w:t xml:space="preserve">   </w:t>
      </w:r>
      <w:r w:rsidR="00A65F08" w:rsidRPr="00A65F08">
        <w:rPr>
          <w:lang w:val="hr-HR" w:eastAsia="hr-HR"/>
        </w:rPr>
        <w:t xml:space="preserve">Izvršno rješenje izvršava se u postupku i na način određen propisima o prisilnoj naplati poreza </w:t>
      </w:r>
      <w:r w:rsidR="00CF038D">
        <w:rPr>
          <w:lang w:val="hr-HR" w:eastAsia="hr-HR"/>
        </w:rPr>
        <w:t xml:space="preserve">i drugih </w:t>
      </w:r>
      <w:r w:rsidR="00455FC7">
        <w:rPr>
          <w:lang w:val="hr-HR" w:eastAsia="hr-HR"/>
        </w:rPr>
        <w:t>j</w:t>
      </w:r>
      <w:r w:rsidR="00CF038D">
        <w:rPr>
          <w:lang w:val="hr-HR" w:eastAsia="hr-HR"/>
        </w:rPr>
        <w:t>avnih davanja</w:t>
      </w:r>
      <w:r w:rsidR="00A65F08" w:rsidRPr="00A65F08">
        <w:rPr>
          <w:lang w:val="hr-HR" w:eastAsia="hr-HR"/>
        </w:rPr>
        <w:t>.</w:t>
      </w:r>
    </w:p>
    <w:p w14:paraId="16BA78E4" w14:textId="14445F7A" w:rsidR="00A65F08" w:rsidRPr="00A65F08" w:rsidRDefault="007D1C46" w:rsidP="007B34DD">
      <w:pPr>
        <w:ind w:firstLine="480"/>
        <w:jc w:val="both"/>
        <w:rPr>
          <w:lang w:val="hr-HR" w:eastAsia="hr-HR"/>
        </w:rPr>
      </w:pPr>
      <w:r>
        <w:rPr>
          <w:lang w:val="hr-HR" w:eastAsia="hr-HR"/>
        </w:rPr>
        <w:t xml:space="preserve">  </w:t>
      </w:r>
      <w:r w:rsidR="00CF038D">
        <w:rPr>
          <w:lang w:val="hr-HR" w:eastAsia="hr-HR"/>
        </w:rPr>
        <w:t xml:space="preserve"> </w:t>
      </w:r>
      <w:r w:rsidR="00A65F08" w:rsidRPr="00A65F08">
        <w:rPr>
          <w:lang w:val="hr-HR" w:eastAsia="hr-HR"/>
        </w:rPr>
        <w:t xml:space="preserve">Glede utvrđivanja, naplate, žalbenog postupka i zastare </w:t>
      </w:r>
      <w:r w:rsidR="00901530" w:rsidRPr="007B34DD">
        <w:rPr>
          <w:lang w:val="hr-HR" w:eastAsia="hr-HR"/>
        </w:rPr>
        <w:t xml:space="preserve">u postupku naplate komunalne naknade </w:t>
      </w:r>
      <w:r w:rsidR="00A65F08" w:rsidRPr="00A65F08">
        <w:rPr>
          <w:lang w:val="hr-HR" w:eastAsia="hr-HR"/>
        </w:rPr>
        <w:t>primjenjuju s</w:t>
      </w:r>
      <w:r w:rsidR="002E7674">
        <w:rPr>
          <w:lang w:val="hr-HR" w:eastAsia="hr-HR"/>
        </w:rPr>
        <w:t>e odredbe Općeg poreznog zakona, Ovršnog zakona i Zakona o obveznim odnosima.</w:t>
      </w:r>
    </w:p>
    <w:p w14:paraId="0ABC8D29" w14:textId="77777777" w:rsidR="00A65F08" w:rsidRPr="00A65F08" w:rsidRDefault="007D1C46" w:rsidP="007B34DD">
      <w:pPr>
        <w:ind w:firstLine="480"/>
        <w:jc w:val="both"/>
        <w:rPr>
          <w:lang w:val="hr-HR" w:eastAsia="hr-HR"/>
        </w:rPr>
      </w:pPr>
      <w:r>
        <w:rPr>
          <w:lang w:val="hr-HR" w:eastAsia="hr-HR"/>
        </w:rPr>
        <w:t xml:space="preserve">   </w:t>
      </w:r>
      <w:r w:rsidR="00A65F08" w:rsidRPr="00A65F08">
        <w:rPr>
          <w:lang w:val="hr-HR" w:eastAsia="hr-HR"/>
        </w:rPr>
        <w:t>Obveznik komunalne naknade snosi troškove prisilne naplate.</w:t>
      </w:r>
    </w:p>
    <w:p w14:paraId="7E80188F" w14:textId="77777777" w:rsidR="00A65F08" w:rsidRPr="00A65F08" w:rsidRDefault="007D1C46" w:rsidP="007B34DD">
      <w:pPr>
        <w:ind w:firstLine="480"/>
        <w:jc w:val="both"/>
        <w:rPr>
          <w:lang w:val="hr-HR" w:eastAsia="hr-HR"/>
        </w:rPr>
      </w:pPr>
      <w:r>
        <w:rPr>
          <w:lang w:val="hr-HR" w:eastAsia="hr-HR"/>
        </w:rPr>
        <w:t xml:space="preserve">   </w:t>
      </w:r>
      <w:r w:rsidR="00A65F08" w:rsidRPr="00A65F08">
        <w:rPr>
          <w:lang w:val="hr-HR" w:eastAsia="hr-HR"/>
        </w:rPr>
        <w:t xml:space="preserve">Protiv rješenja može se izjaviti žalba </w:t>
      </w:r>
      <w:r w:rsidR="00901530" w:rsidRPr="00CB1930">
        <w:rPr>
          <w:lang w:val="hr-HR" w:eastAsia="hr-HR"/>
        </w:rPr>
        <w:t>upravnom tijelu županije nadležnom za poslove ko</w:t>
      </w:r>
      <w:r w:rsidR="00901530" w:rsidRPr="007B34DD">
        <w:rPr>
          <w:lang w:val="hr-HR" w:eastAsia="hr-HR"/>
        </w:rPr>
        <w:t>munalnog gospodarstva.</w:t>
      </w:r>
    </w:p>
    <w:p w14:paraId="133B2EC5" w14:textId="77777777" w:rsidR="00A65F08" w:rsidRPr="00A65F08" w:rsidRDefault="007D1C46" w:rsidP="007B34DD">
      <w:pPr>
        <w:ind w:firstLine="480"/>
        <w:jc w:val="both"/>
        <w:rPr>
          <w:lang w:val="hr-HR" w:eastAsia="hr-HR"/>
        </w:rPr>
      </w:pPr>
      <w:r>
        <w:rPr>
          <w:lang w:val="hr-HR" w:eastAsia="hr-HR"/>
        </w:rPr>
        <w:t xml:space="preserve">   </w:t>
      </w:r>
      <w:r w:rsidR="00A65F08" w:rsidRPr="00A65F08">
        <w:rPr>
          <w:lang w:val="hr-HR" w:eastAsia="hr-HR"/>
        </w:rPr>
        <w:t>Žalba ne odgađa izvršenje rješ</w:t>
      </w:r>
      <w:r w:rsidR="007B64FC">
        <w:rPr>
          <w:lang w:val="hr-HR" w:eastAsia="hr-HR"/>
        </w:rPr>
        <w:t>enja o ovrsi komunalne naknade.</w:t>
      </w:r>
    </w:p>
    <w:p w14:paraId="607E091E" w14:textId="77777777" w:rsidR="00A65F08" w:rsidRPr="00A65F08" w:rsidRDefault="00A65F08" w:rsidP="00A65F08">
      <w:pPr>
        <w:jc w:val="both"/>
        <w:rPr>
          <w:rFonts w:ascii="Garamond" w:hAnsi="Garamond"/>
          <w:b/>
          <w:sz w:val="20"/>
          <w:szCs w:val="20"/>
          <w:lang w:val="hr-HR" w:eastAsia="hr-HR"/>
        </w:rPr>
      </w:pPr>
    </w:p>
    <w:p w14:paraId="5E309DA9" w14:textId="77777777" w:rsidR="00194A6D" w:rsidRPr="00F549D9" w:rsidRDefault="00F549D9" w:rsidP="00F549D9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>Članak 1</w:t>
      </w:r>
      <w:r w:rsidR="00F33AFE">
        <w:rPr>
          <w:b/>
          <w:bCs/>
          <w:iCs/>
          <w:noProof/>
          <w:lang w:val="en-US"/>
        </w:rPr>
        <w:t>9</w:t>
      </w:r>
      <w:r w:rsidR="00194A6D" w:rsidRPr="00F549D9">
        <w:rPr>
          <w:b/>
          <w:bCs/>
          <w:iCs/>
          <w:noProof/>
          <w:lang w:val="en-US"/>
        </w:rPr>
        <w:t>.</w:t>
      </w:r>
    </w:p>
    <w:p w14:paraId="0A1D4D77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21318561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  <w:r>
        <w:rPr>
          <w:noProof/>
          <w:lang w:val="en-US"/>
        </w:rPr>
        <w:tab/>
        <w:t>Komunalna naknada ne plaća se za nekretnine:</w:t>
      </w:r>
    </w:p>
    <w:p w14:paraId="03D6A818" w14:textId="77777777" w:rsidR="005F478F" w:rsidRDefault="005F478F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5CFB49A1" w14:textId="03A09458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</w:t>
      </w:r>
      <w:r w:rsidR="007E71A5">
        <w:rPr>
          <w:noProof/>
          <w:lang w:val="en-US"/>
        </w:rPr>
        <w:tab/>
      </w:r>
      <w:r>
        <w:rPr>
          <w:noProof/>
          <w:lang w:val="en-US"/>
        </w:rPr>
        <w:t xml:space="preserve"> </w:t>
      </w:r>
      <w:r w:rsidR="005F478F">
        <w:rPr>
          <w:noProof/>
          <w:lang w:val="en-US"/>
        </w:rPr>
        <w:t>1</w:t>
      </w:r>
      <w:r>
        <w:rPr>
          <w:noProof/>
          <w:lang w:val="en-US"/>
        </w:rPr>
        <w:t>. koje se upotrebljavaju za djelatnost javnoga predškolskoga i osnovnoga obrazovan</w:t>
      </w:r>
      <w:r w:rsidR="007E71A5">
        <w:rPr>
          <w:noProof/>
          <w:lang w:val="en-US"/>
        </w:rPr>
        <w:t xml:space="preserve">ja </w:t>
      </w:r>
      <w:r>
        <w:rPr>
          <w:noProof/>
          <w:lang w:val="en-US"/>
        </w:rPr>
        <w:t>koji</w:t>
      </w:r>
      <w:r w:rsidR="005F478F">
        <w:rPr>
          <w:noProof/>
          <w:lang w:val="en-US"/>
        </w:rPr>
        <w:t xml:space="preserve">h je osnivač Republika Hrvatska ili </w:t>
      </w:r>
      <w:r w:rsidR="009533EA">
        <w:rPr>
          <w:noProof/>
          <w:lang w:val="en-US"/>
        </w:rPr>
        <w:t>jedinica lokalne ili područne samouprave</w:t>
      </w:r>
      <w:r w:rsidR="005F478F">
        <w:rPr>
          <w:noProof/>
          <w:lang w:val="en-US"/>
        </w:rPr>
        <w:t>,</w:t>
      </w:r>
    </w:p>
    <w:p w14:paraId="2F448612" w14:textId="77777777" w:rsidR="00194A6D" w:rsidRDefault="005F478F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</w:t>
      </w:r>
      <w:r w:rsidR="007E71A5">
        <w:rPr>
          <w:noProof/>
          <w:lang w:val="en-US"/>
        </w:rPr>
        <w:tab/>
      </w:r>
      <w:r>
        <w:rPr>
          <w:noProof/>
          <w:lang w:val="en-US"/>
        </w:rPr>
        <w:t xml:space="preserve"> 2</w:t>
      </w:r>
      <w:r w:rsidR="00194A6D">
        <w:rPr>
          <w:noProof/>
          <w:lang w:val="en-US"/>
        </w:rPr>
        <w:t>. ko</w:t>
      </w:r>
      <w:r w:rsidR="002C6B88">
        <w:rPr>
          <w:noProof/>
          <w:lang w:val="en-US"/>
        </w:rPr>
        <w:t xml:space="preserve">je koriste ustanove zdravstvene </w:t>
      </w:r>
      <w:r w:rsidR="00194A6D">
        <w:rPr>
          <w:noProof/>
          <w:lang w:val="en-US"/>
        </w:rPr>
        <w:t>zaštite i socijalne skrbi u vlasništvu države i županije,</w:t>
      </w:r>
    </w:p>
    <w:p w14:paraId="72D83F8C" w14:textId="77777777" w:rsidR="00194A6D" w:rsidRDefault="007E71A5" w:rsidP="007E71A5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         </w:t>
      </w:r>
      <w:r w:rsidR="00194A6D">
        <w:rPr>
          <w:noProof/>
          <w:lang w:val="en-US"/>
        </w:rPr>
        <w:t xml:space="preserve">  </w:t>
      </w:r>
      <w:r>
        <w:rPr>
          <w:noProof/>
          <w:lang w:val="en-US"/>
        </w:rPr>
        <w:t xml:space="preserve"> </w:t>
      </w:r>
      <w:r w:rsidR="005F478F">
        <w:rPr>
          <w:noProof/>
          <w:lang w:val="en-US"/>
        </w:rPr>
        <w:t>3</w:t>
      </w:r>
      <w:r w:rsidR="00194A6D">
        <w:rPr>
          <w:noProof/>
          <w:lang w:val="en-US"/>
        </w:rPr>
        <w:t>. koje se upotrebljavaju za djelatnost vatrogasnih službi,</w:t>
      </w:r>
      <w:r>
        <w:rPr>
          <w:noProof/>
          <w:lang w:val="en-US"/>
        </w:rPr>
        <w:t xml:space="preserve"> </w:t>
      </w:r>
    </w:p>
    <w:p w14:paraId="6D0AC3FC" w14:textId="77777777" w:rsidR="00194A6D" w:rsidRDefault="005F478F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  </w:t>
      </w:r>
      <w:r w:rsidR="007E71A5">
        <w:rPr>
          <w:noProof/>
          <w:lang w:val="en-US"/>
        </w:rPr>
        <w:tab/>
        <w:t xml:space="preserve"> </w:t>
      </w:r>
      <w:r>
        <w:rPr>
          <w:noProof/>
          <w:lang w:val="en-US"/>
        </w:rPr>
        <w:t xml:space="preserve">4. </w:t>
      </w:r>
      <w:r w:rsidR="00194A6D">
        <w:rPr>
          <w:noProof/>
          <w:lang w:val="en-US"/>
        </w:rPr>
        <w:t>koje služe vjerskim zajednicama za obavljanje njihove vjerske i obrazovne djelatnosti,</w:t>
      </w:r>
    </w:p>
    <w:p w14:paraId="510D8A90" w14:textId="70485C61" w:rsidR="00194A6D" w:rsidRDefault="005F478F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  </w:t>
      </w:r>
      <w:r w:rsidR="007E71A5">
        <w:rPr>
          <w:noProof/>
          <w:lang w:val="en-US"/>
        </w:rPr>
        <w:tab/>
      </w:r>
      <w:r>
        <w:rPr>
          <w:noProof/>
          <w:lang w:val="en-US"/>
        </w:rPr>
        <w:t>5</w:t>
      </w:r>
      <w:r w:rsidR="00194A6D">
        <w:rPr>
          <w:noProof/>
          <w:lang w:val="en-US"/>
        </w:rPr>
        <w:t>. za građev</w:t>
      </w:r>
      <w:r w:rsidR="009533EA">
        <w:rPr>
          <w:noProof/>
          <w:lang w:val="en-US"/>
        </w:rPr>
        <w:t>inska</w:t>
      </w:r>
      <w:r w:rsidR="00194A6D">
        <w:rPr>
          <w:noProof/>
          <w:lang w:val="en-US"/>
        </w:rPr>
        <w:t xml:space="preserve"> zemljišta na kojima su spomen</w:t>
      </w:r>
      <w:r w:rsidR="00F549D9">
        <w:rPr>
          <w:noProof/>
          <w:lang w:val="en-US"/>
        </w:rPr>
        <w:t xml:space="preserve"> </w:t>
      </w:r>
      <w:r w:rsidR="00194A6D">
        <w:rPr>
          <w:noProof/>
          <w:lang w:val="en-US"/>
        </w:rPr>
        <w:t>obilježja, spomen</w:t>
      </w:r>
      <w:r>
        <w:rPr>
          <w:noProof/>
          <w:lang w:val="en-US"/>
        </w:rPr>
        <w:t xml:space="preserve"> </w:t>
      </w:r>
      <w:r w:rsidR="00194A6D">
        <w:rPr>
          <w:noProof/>
          <w:lang w:val="en-US"/>
        </w:rPr>
        <w:t>područja i masovne grobnice,</w:t>
      </w:r>
    </w:p>
    <w:p w14:paraId="0F89A56F" w14:textId="0914B505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 </w:t>
      </w:r>
      <w:r w:rsidR="007E71A5">
        <w:rPr>
          <w:noProof/>
          <w:lang w:val="en-US"/>
        </w:rPr>
        <w:tab/>
        <w:t>6</w:t>
      </w:r>
      <w:r>
        <w:rPr>
          <w:noProof/>
          <w:lang w:val="en-US"/>
        </w:rPr>
        <w:t>. za zemljišta i zgrade udruga (</w:t>
      </w:r>
      <w:r w:rsidR="005F478F">
        <w:rPr>
          <w:noProof/>
          <w:lang w:val="en-US"/>
        </w:rPr>
        <w:t xml:space="preserve">DVD, </w:t>
      </w:r>
      <w:r w:rsidR="00EE2E3E">
        <w:rPr>
          <w:noProof/>
          <w:lang w:val="en-US"/>
        </w:rPr>
        <w:t>s</w:t>
      </w:r>
      <w:r w:rsidR="005F478F">
        <w:rPr>
          <w:noProof/>
          <w:lang w:val="en-US"/>
        </w:rPr>
        <w:t>portskih, lovačkih, kulturno-</w:t>
      </w:r>
      <w:r>
        <w:rPr>
          <w:noProof/>
          <w:lang w:val="en-US"/>
        </w:rPr>
        <w:t>umje</w:t>
      </w:r>
      <w:r w:rsidR="007F729A">
        <w:rPr>
          <w:noProof/>
          <w:lang w:val="en-US"/>
        </w:rPr>
        <w:t>tničkih,</w:t>
      </w:r>
      <w:r w:rsidR="00230798">
        <w:rPr>
          <w:noProof/>
          <w:lang w:val="en-US"/>
        </w:rPr>
        <w:t xml:space="preserve"> </w:t>
      </w:r>
      <w:r w:rsidR="007F729A">
        <w:rPr>
          <w:noProof/>
          <w:lang w:val="en-US"/>
        </w:rPr>
        <w:t>humanitarnih i drugih</w:t>
      </w:r>
      <w:r>
        <w:rPr>
          <w:noProof/>
          <w:lang w:val="en-US"/>
        </w:rPr>
        <w:t>),</w:t>
      </w:r>
    </w:p>
    <w:p w14:paraId="2E9C551D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</w:t>
      </w:r>
      <w:r w:rsidR="007E71A5">
        <w:rPr>
          <w:noProof/>
          <w:lang w:val="en-US"/>
        </w:rPr>
        <w:tab/>
      </w:r>
      <w:r>
        <w:rPr>
          <w:noProof/>
          <w:lang w:val="en-US"/>
        </w:rPr>
        <w:t xml:space="preserve"> </w:t>
      </w:r>
      <w:r w:rsidR="007E71A5">
        <w:rPr>
          <w:noProof/>
          <w:lang w:val="en-US"/>
        </w:rPr>
        <w:t>7</w:t>
      </w:r>
      <w:r>
        <w:rPr>
          <w:noProof/>
          <w:lang w:val="en-US"/>
        </w:rPr>
        <w:t>. za zemljišta i objekte groblja,</w:t>
      </w:r>
    </w:p>
    <w:p w14:paraId="3E79FF72" w14:textId="4EC6035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 </w:t>
      </w:r>
      <w:r w:rsidR="007E71A5">
        <w:rPr>
          <w:noProof/>
          <w:lang w:val="en-US"/>
        </w:rPr>
        <w:tab/>
      </w:r>
      <w:r>
        <w:rPr>
          <w:noProof/>
          <w:lang w:val="en-US"/>
        </w:rPr>
        <w:t xml:space="preserve"> </w:t>
      </w:r>
      <w:r w:rsidR="007E71A5">
        <w:rPr>
          <w:noProof/>
          <w:lang w:val="en-US"/>
        </w:rPr>
        <w:t>8</w:t>
      </w:r>
      <w:r>
        <w:rPr>
          <w:noProof/>
          <w:lang w:val="en-US"/>
        </w:rPr>
        <w:t xml:space="preserve">. za zemljišta </w:t>
      </w:r>
      <w:r w:rsidR="002C6B88">
        <w:rPr>
          <w:noProof/>
          <w:lang w:val="en-US"/>
        </w:rPr>
        <w:t xml:space="preserve">i zgrade koje koristi odnosno </w:t>
      </w:r>
      <w:r>
        <w:rPr>
          <w:noProof/>
          <w:lang w:val="en-US"/>
        </w:rPr>
        <w:t xml:space="preserve"> vlasnik</w:t>
      </w:r>
      <w:r w:rsidR="002C6B88">
        <w:rPr>
          <w:noProof/>
          <w:lang w:val="en-US"/>
        </w:rPr>
        <w:t xml:space="preserve"> je </w:t>
      </w:r>
      <w:r>
        <w:rPr>
          <w:noProof/>
          <w:lang w:val="en-US"/>
        </w:rPr>
        <w:t xml:space="preserve"> Općina </w:t>
      </w:r>
      <w:r w:rsidR="00C215C9">
        <w:rPr>
          <w:noProof/>
          <w:lang w:val="en-US"/>
        </w:rPr>
        <w:t>Đurmanec</w:t>
      </w:r>
      <w:r>
        <w:rPr>
          <w:noProof/>
          <w:lang w:val="en-US"/>
        </w:rPr>
        <w:t xml:space="preserve"> ili se djelatnost pretežnim dijelom financira iz </w:t>
      </w:r>
      <w:r w:rsidR="002C6B88">
        <w:rPr>
          <w:noProof/>
          <w:lang w:val="en-US"/>
        </w:rPr>
        <w:t>o</w:t>
      </w:r>
      <w:r>
        <w:rPr>
          <w:noProof/>
          <w:lang w:val="en-US"/>
        </w:rPr>
        <w:t>pćinskog proračuna  (knjižnica i čitaonica, kinodv</w:t>
      </w:r>
      <w:r w:rsidR="002C6B88">
        <w:rPr>
          <w:noProof/>
          <w:lang w:val="en-US"/>
        </w:rPr>
        <w:t>orana, dječji vrtić</w:t>
      </w:r>
      <w:r w:rsidR="009533EA">
        <w:rPr>
          <w:noProof/>
          <w:lang w:val="en-US"/>
        </w:rPr>
        <w:t xml:space="preserve">, </w:t>
      </w:r>
      <w:r w:rsidR="002C6B88">
        <w:rPr>
          <w:noProof/>
          <w:lang w:val="en-US"/>
        </w:rPr>
        <w:t>jaslice</w:t>
      </w:r>
      <w:r w:rsidR="009533EA">
        <w:rPr>
          <w:noProof/>
          <w:lang w:val="en-US"/>
        </w:rPr>
        <w:t>, starački dom</w:t>
      </w:r>
      <w:r w:rsidR="002C6B88">
        <w:rPr>
          <w:noProof/>
          <w:lang w:val="en-US"/>
        </w:rPr>
        <w:t>)</w:t>
      </w:r>
      <w:r>
        <w:rPr>
          <w:noProof/>
          <w:lang w:val="en-US"/>
        </w:rPr>
        <w:t>,</w:t>
      </w:r>
    </w:p>
    <w:p w14:paraId="69497DF2" w14:textId="77777777" w:rsidR="00194A6D" w:rsidRDefault="007E71A5" w:rsidP="007E71A5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  <w:r>
        <w:rPr>
          <w:noProof/>
          <w:lang w:val="en-US"/>
        </w:rPr>
        <w:t xml:space="preserve"> 9</w:t>
      </w:r>
      <w:r w:rsidR="00194A6D">
        <w:rPr>
          <w:noProof/>
          <w:lang w:val="en-US"/>
        </w:rPr>
        <w:t>. za zemljišta i zgrade deponija komunalnog otpada, vodoopskrbe i odvodnje odnosno pročišćavanja otpadnih voda,</w:t>
      </w:r>
      <w:r w:rsidR="007F729A">
        <w:rPr>
          <w:noProof/>
          <w:lang w:val="en-US"/>
        </w:rPr>
        <w:t xml:space="preserve"> energetike,</w:t>
      </w:r>
    </w:p>
    <w:p w14:paraId="43719C55" w14:textId="20440C09" w:rsidR="00194A6D" w:rsidRDefault="00194A6D" w:rsidP="007E71A5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  <w:r>
        <w:rPr>
          <w:noProof/>
          <w:lang w:val="en-US"/>
        </w:rPr>
        <w:t>1</w:t>
      </w:r>
      <w:r w:rsidR="007E71A5">
        <w:rPr>
          <w:noProof/>
          <w:lang w:val="en-US"/>
        </w:rPr>
        <w:t>0</w:t>
      </w:r>
      <w:r>
        <w:rPr>
          <w:noProof/>
          <w:lang w:val="en-US"/>
        </w:rPr>
        <w:t>. za javne p</w:t>
      </w:r>
      <w:r w:rsidR="002C6B88">
        <w:rPr>
          <w:noProof/>
          <w:lang w:val="en-US"/>
        </w:rPr>
        <w:t>ovršine (parkirališta, nogostupi, autobusna</w:t>
      </w:r>
      <w:r>
        <w:rPr>
          <w:noProof/>
          <w:lang w:val="en-US"/>
        </w:rPr>
        <w:t xml:space="preserve"> stajališta, </w:t>
      </w:r>
      <w:r w:rsidR="007F729A">
        <w:rPr>
          <w:noProof/>
          <w:lang w:val="en-US"/>
        </w:rPr>
        <w:t xml:space="preserve">kolodvori, </w:t>
      </w:r>
      <w:r>
        <w:rPr>
          <w:noProof/>
          <w:lang w:val="en-US"/>
        </w:rPr>
        <w:t>cest</w:t>
      </w:r>
      <w:r w:rsidR="002C6B88">
        <w:rPr>
          <w:noProof/>
          <w:lang w:val="en-US"/>
        </w:rPr>
        <w:t>e</w:t>
      </w:r>
      <w:r>
        <w:rPr>
          <w:noProof/>
          <w:lang w:val="en-US"/>
        </w:rPr>
        <w:t>, parkov</w:t>
      </w:r>
      <w:r w:rsidR="002C6B88">
        <w:rPr>
          <w:noProof/>
          <w:lang w:val="en-US"/>
        </w:rPr>
        <w:t>i</w:t>
      </w:r>
      <w:r w:rsidR="009533EA">
        <w:rPr>
          <w:noProof/>
          <w:lang w:val="en-US"/>
        </w:rPr>
        <w:t>, šetnice, pješačko-biciklističe staze</w:t>
      </w:r>
      <w:r w:rsidR="002C6B88">
        <w:rPr>
          <w:noProof/>
          <w:lang w:val="en-US"/>
        </w:rPr>
        <w:t>),</w:t>
      </w:r>
      <w:r>
        <w:rPr>
          <w:noProof/>
          <w:lang w:val="en-US"/>
        </w:rPr>
        <w:t xml:space="preserve"> </w:t>
      </w:r>
    </w:p>
    <w:p w14:paraId="78874689" w14:textId="77777777" w:rsidR="00194A6D" w:rsidRDefault="00194A6D" w:rsidP="007E71A5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  <w:r>
        <w:rPr>
          <w:noProof/>
          <w:lang w:val="en-US"/>
        </w:rPr>
        <w:t>1</w:t>
      </w:r>
      <w:r w:rsidR="007E71A5">
        <w:rPr>
          <w:noProof/>
          <w:lang w:val="en-US"/>
        </w:rPr>
        <w:t>1</w:t>
      </w:r>
      <w:r>
        <w:rPr>
          <w:noProof/>
          <w:lang w:val="en-US"/>
        </w:rPr>
        <w:t>. za gospodarske zgrade</w:t>
      </w:r>
      <w:r w:rsidR="002C6B88">
        <w:rPr>
          <w:noProof/>
          <w:lang w:val="en-US"/>
        </w:rPr>
        <w:t>, pomoćne gospodarske zgrade,</w:t>
      </w:r>
      <w:r>
        <w:rPr>
          <w:noProof/>
          <w:lang w:val="en-US"/>
        </w:rPr>
        <w:t xml:space="preserve"> </w:t>
      </w:r>
      <w:r w:rsidR="002C6B88">
        <w:rPr>
          <w:noProof/>
          <w:lang w:val="en-US"/>
        </w:rPr>
        <w:t>otvorene terase i nadstrešnice, vinogradarske klijeti</w:t>
      </w:r>
      <w:r w:rsidR="008B07FA">
        <w:rPr>
          <w:noProof/>
          <w:lang w:val="en-US"/>
        </w:rPr>
        <w:t>,</w:t>
      </w:r>
    </w:p>
    <w:p w14:paraId="78A9F7EB" w14:textId="6E055E6B" w:rsidR="008B07FA" w:rsidRPr="00F2180D" w:rsidRDefault="008B07FA" w:rsidP="007E71A5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  <w:r w:rsidRPr="00F2180D">
        <w:rPr>
          <w:noProof/>
          <w:lang w:val="en-US"/>
        </w:rPr>
        <w:t>1</w:t>
      </w:r>
      <w:r w:rsidR="007E71A5" w:rsidRPr="00F2180D">
        <w:rPr>
          <w:noProof/>
          <w:lang w:val="en-US"/>
        </w:rPr>
        <w:t>2</w:t>
      </w:r>
      <w:r w:rsidRPr="00F2180D">
        <w:rPr>
          <w:noProof/>
          <w:lang w:val="en-US"/>
        </w:rPr>
        <w:t>. stambeni objekti</w:t>
      </w:r>
      <w:r w:rsidR="009533EA" w:rsidRPr="00F2180D">
        <w:rPr>
          <w:noProof/>
          <w:lang w:val="en-US"/>
        </w:rPr>
        <w:t>, ruševine zgrade</w:t>
      </w:r>
      <w:r w:rsidRPr="00F2180D">
        <w:rPr>
          <w:noProof/>
          <w:lang w:val="en-US"/>
        </w:rPr>
        <w:t xml:space="preserve"> koj</w:t>
      </w:r>
      <w:r w:rsidR="009533EA" w:rsidRPr="00F2180D">
        <w:rPr>
          <w:noProof/>
          <w:lang w:val="en-US"/>
        </w:rPr>
        <w:t>e</w:t>
      </w:r>
      <w:r w:rsidRPr="00F2180D">
        <w:rPr>
          <w:noProof/>
          <w:lang w:val="en-US"/>
        </w:rPr>
        <w:t xml:space="preserve"> nisu za stanovanje.</w:t>
      </w:r>
    </w:p>
    <w:p w14:paraId="2B98DFD8" w14:textId="77777777" w:rsidR="00194A6D" w:rsidRPr="009F04B2" w:rsidRDefault="00194A6D">
      <w:pPr>
        <w:widowControl w:val="0"/>
        <w:autoSpaceDE w:val="0"/>
        <w:autoSpaceDN w:val="0"/>
        <w:adjustRightInd w:val="0"/>
        <w:jc w:val="both"/>
        <w:rPr>
          <w:noProof/>
          <w:color w:val="EE0000"/>
          <w:lang w:val="en-US"/>
        </w:rPr>
      </w:pPr>
    </w:p>
    <w:p w14:paraId="22D0237C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Za nekretnine </w:t>
      </w:r>
      <w:r w:rsidR="002C6B88">
        <w:rPr>
          <w:noProof/>
          <w:lang w:val="en-US"/>
        </w:rPr>
        <w:t xml:space="preserve">iz </w:t>
      </w:r>
      <w:r>
        <w:rPr>
          <w:noProof/>
          <w:lang w:val="en-US"/>
        </w:rPr>
        <w:t>ovoga članka komunalna naknada ne plaća se pod uvjetom da te nekretnine njihovi vlasnici odnosno korisnici ne daju u najam, podnajam, zakup, podzakup ili na privremeno korištenje.</w:t>
      </w:r>
    </w:p>
    <w:p w14:paraId="25EE0080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3695E7AC" w14:textId="77777777" w:rsidR="00194A6D" w:rsidRPr="00F549D9" w:rsidRDefault="00F549D9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 xml:space="preserve">Članak </w:t>
      </w:r>
      <w:r w:rsidR="00F33AFE">
        <w:rPr>
          <w:b/>
          <w:bCs/>
          <w:iCs/>
          <w:noProof/>
          <w:lang w:val="en-US"/>
        </w:rPr>
        <w:t>20</w:t>
      </w:r>
      <w:r w:rsidR="00194A6D" w:rsidRPr="00F549D9">
        <w:rPr>
          <w:b/>
          <w:bCs/>
          <w:iCs/>
          <w:noProof/>
          <w:lang w:val="en-US"/>
        </w:rPr>
        <w:t xml:space="preserve">. </w:t>
      </w:r>
    </w:p>
    <w:p w14:paraId="2FE57BAA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11C5FBDB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Osim sluča</w:t>
      </w:r>
      <w:r w:rsidR="002C6B88">
        <w:rPr>
          <w:noProof/>
          <w:lang w:val="en-US"/>
        </w:rPr>
        <w:t>jeva iz pret</w:t>
      </w:r>
      <w:r>
        <w:rPr>
          <w:noProof/>
          <w:lang w:val="en-US"/>
        </w:rPr>
        <w:t>hodnog članka oslobađaju se obveze plaćanja komunalne naknade vlasnici odnosno korisnici stambenog prostora i to:</w:t>
      </w:r>
    </w:p>
    <w:p w14:paraId="735BC4E4" w14:textId="77777777" w:rsidR="002C6B88" w:rsidRDefault="002C6B88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229D51D8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- inval</w:t>
      </w:r>
      <w:r w:rsidR="00CB1930">
        <w:rPr>
          <w:noProof/>
          <w:lang w:val="en-US"/>
        </w:rPr>
        <w:t>idi Domovinskog rata s više od 2</w:t>
      </w:r>
      <w:r>
        <w:rPr>
          <w:noProof/>
          <w:lang w:val="en-US"/>
        </w:rPr>
        <w:t>0% invalidnosti,</w:t>
      </w:r>
    </w:p>
    <w:p w14:paraId="08599E6B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- članovi uže obitelji poginulog učesnika Domovinskog rata </w:t>
      </w:r>
      <w:r w:rsidR="00230798">
        <w:rPr>
          <w:noProof/>
          <w:lang w:val="en-US"/>
        </w:rPr>
        <w:t>sukladno odredbama</w:t>
      </w:r>
      <w:r>
        <w:rPr>
          <w:noProof/>
          <w:lang w:val="en-US"/>
        </w:rPr>
        <w:t xml:space="preserve"> Zakona o pravima Hrvatskih branitelja iz Domovinskog rata i članova njihovih obitelji</w:t>
      </w:r>
      <w:r w:rsidR="00CB1930">
        <w:rPr>
          <w:noProof/>
          <w:lang w:val="en-US"/>
        </w:rPr>
        <w:t>.</w:t>
      </w:r>
    </w:p>
    <w:p w14:paraId="711F2544" w14:textId="77777777" w:rsidR="00CB1930" w:rsidRDefault="00CB1930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52E59CF6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Radi korištenja prava na oslobađanje plaćanja komunalne naknade osobe iz stavka 1. ovog članka dužne su Općini </w:t>
      </w:r>
      <w:r w:rsidR="00C215C9">
        <w:rPr>
          <w:noProof/>
          <w:lang w:val="en-US"/>
        </w:rPr>
        <w:t>Đurmanec</w:t>
      </w:r>
      <w:r>
        <w:rPr>
          <w:noProof/>
          <w:lang w:val="en-US"/>
        </w:rPr>
        <w:t xml:space="preserve"> dostaviti dokaze o ispunjavanju uvjeta za oslobođenje od plaćanja komu</w:t>
      </w:r>
      <w:r w:rsidR="007F729A">
        <w:rPr>
          <w:noProof/>
          <w:lang w:val="en-US"/>
        </w:rPr>
        <w:t>nalne naknade do 31</w:t>
      </w:r>
      <w:r>
        <w:rPr>
          <w:noProof/>
          <w:lang w:val="en-US"/>
        </w:rPr>
        <w:t xml:space="preserve">. </w:t>
      </w:r>
      <w:r w:rsidR="007F729A">
        <w:rPr>
          <w:noProof/>
          <w:lang w:val="en-US"/>
        </w:rPr>
        <w:t>siječnja</w:t>
      </w:r>
      <w:r>
        <w:rPr>
          <w:noProof/>
          <w:lang w:val="en-US"/>
        </w:rPr>
        <w:t xml:space="preserve"> za tekuću godinu. </w:t>
      </w:r>
    </w:p>
    <w:p w14:paraId="4DC35B90" w14:textId="77777777" w:rsidR="007B34DD" w:rsidRDefault="007B34DD" w:rsidP="007B34D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5A9C871E" w14:textId="77777777" w:rsidR="007B34DD" w:rsidRPr="00F549D9" w:rsidRDefault="007B34DD" w:rsidP="007B34D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F549D9">
        <w:rPr>
          <w:b/>
          <w:bCs/>
          <w:iCs/>
          <w:noProof/>
          <w:lang w:val="en-US"/>
        </w:rPr>
        <w:t xml:space="preserve">Članak </w:t>
      </w:r>
      <w:r w:rsidR="00407812">
        <w:rPr>
          <w:b/>
          <w:bCs/>
          <w:iCs/>
          <w:noProof/>
          <w:lang w:val="en-US"/>
        </w:rPr>
        <w:t>2</w:t>
      </w:r>
      <w:r w:rsidR="00F33AFE">
        <w:rPr>
          <w:b/>
          <w:bCs/>
          <w:iCs/>
          <w:noProof/>
          <w:lang w:val="en-US"/>
        </w:rPr>
        <w:t>1</w:t>
      </w:r>
      <w:r w:rsidRPr="00F549D9">
        <w:rPr>
          <w:b/>
          <w:bCs/>
          <w:iCs/>
          <w:noProof/>
          <w:lang w:val="en-US"/>
        </w:rPr>
        <w:t xml:space="preserve">. </w:t>
      </w:r>
    </w:p>
    <w:p w14:paraId="41F861A4" w14:textId="77777777" w:rsidR="00CB1930" w:rsidRPr="007B64FC" w:rsidRDefault="00CB1930" w:rsidP="007B64FC">
      <w:pPr>
        <w:widowControl w:val="0"/>
        <w:autoSpaceDE w:val="0"/>
        <w:autoSpaceDN w:val="0"/>
        <w:adjustRightInd w:val="0"/>
        <w:jc w:val="both"/>
        <w:rPr>
          <w:b/>
          <w:bCs/>
          <w:i/>
          <w:iCs/>
          <w:noProof/>
          <w:lang w:val="en-US"/>
        </w:rPr>
      </w:pPr>
    </w:p>
    <w:p w14:paraId="70C69EF3" w14:textId="77777777" w:rsidR="007B34DD" w:rsidRPr="007B34DD" w:rsidRDefault="007B34DD" w:rsidP="007B64FC">
      <w:pPr>
        <w:tabs>
          <w:tab w:val="left" w:pos="567"/>
        </w:tabs>
        <w:jc w:val="both"/>
        <w:rPr>
          <w:lang w:val="hr-HR" w:eastAsia="hr-HR"/>
        </w:rPr>
      </w:pPr>
      <w:r w:rsidRPr="007B64FC">
        <w:rPr>
          <w:lang w:val="hr-HR" w:eastAsia="hr-HR"/>
        </w:rPr>
        <w:tab/>
      </w:r>
      <w:r w:rsidRPr="007B34DD">
        <w:rPr>
          <w:lang w:val="hr-HR" w:eastAsia="hr-HR"/>
        </w:rPr>
        <w:t xml:space="preserve">Na pismeni zahtjev vlasnika, odnosno korisnika nekretnine iz članka 3. ove Odluke </w:t>
      </w:r>
      <w:r w:rsidRPr="007B34DD">
        <w:rPr>
          <w:b/>
          <w:lang w:val="hr-HR" w:eastAsia="hr-HR"/>
        </w:rPr>
        <w:t>privremeno će se osloboditi</w:t>
      </w:r>
      <w:r w:rsidRPr="007B34DD">
        <w:rPr>
          <w:lang w:val="hr-HR" w:eastAsia="hr-HR"/>
        </w:rPr>
        <w:t xml:space="preserve"> od plaćanja komunalne naknade:</w:t>
      </w:r>
    </w:p>
    <w:p w14:paraId="0ECCD055" w14:textId="77777777" w:rsidR="007B34DD" w:rsidRPr="007B64FC" w:rsidRDefault="007B34DD" w:rsidP="007B64FC">
      <w:pPr>
        <w:numPr>
          <w:ilvl w:val="3"/>
          <w:numId w:val="0"/>
        </w:numPr>
        <w:tabs>
          <w:tab w:val="num" w:pos="426"/>
        </w:tabs>
        <w:ind w:left="426" w:hanging="426"/>
        <w:jc w:val="both"/>
        <w:rPr>
          <w:lang w:val="hr-HR" w:eastAsia="hr-HR"/>
        </w:rPr>
      </w:pPr>
    </w:p>
    <w:p w14:paraId="626110B0" w14:textId="77777777" w:rsidR="007B34DD" w:rsidRDefault="007B34DD" w:rsidP="007B64FC">
      <w:pPr>
        <w:numPr>
          <w:ilvl w:val="0"/>
          <w:numId w:val="2"/>
        </w:numPr>
        <w:jc w:val="both"/>
        <w:rPr>
          <w:lang w:val="hr-HR" w:eastAsia="hr-HR"/>
        </w:rPr>
      </w:pPr>
      <w:r w:rsidRPr="007B34DD">
        <w:rPr>
          <w:lang w:val="hr-HR" w:eastAsia="hr-HR"/>
        </w:rPr>
        <w:lastRenderedPageBreak/>
        <w:t>korisnik stalne novčane pomoći i korisn</w:t>
      </w:r>
      <w:r w:rsidRPr="007B64FC">
        <w:rPr>
          <w:lang w:val="hr-HR" w:eastAsia="hr-HR"/>
        </w:rPr>
        <w:t xml:space="preserve">ik naknade za socijalni minimum </w:t>
      </w:r>
      <w:r w:rsidRPr="007B34DD">
        <w:rPr>
          <w:lang w:val="hr-HR" w:eastAsia="hr-HR"/>
        </w:rPr>
        <w:t xml:space="preserve">koji to pravo koristi sukladno propisima o socijalnoj zaštiti, </w:t>
      </w:r>
    </w:p>
    <w:p w14:paraId="40CA188A" w14:textId="77777777" w:rsidR="007B34DD" w:rsidRDefault="007B34DD" w:rsidP="007B64FC">
      <w:pPr>
        <w:numPr>
          <w:ilvl w:val="0"/>
          <w:numId w:val="2"/>
        </w:numPr>
        <w:jc w:val="both"/>
        <w:rPr>
          <w:lang w:val="hr-HR" w:eastAsia="hr-HR"/>
        </w:rPr>
      </w:pPr>
      <w:r w:rsidRPr="007B34DD">
        <w:rPr>
          <w:lang w:val="hr-HR" w:eastAsia="hr-HR"/>
        </w:rPr>
        <w:t xml:space="preserve">poduzetnici </w:t>
      </w:r>
      <w:r w:rsidRPr="007B64FC">
        <w:rPr>
          <w:lang w:val="hr-HR" w:eastAsia="hr-HR"/>
        </w:rPr>
        <w:t>za</w:t>
      </w:r>
      <w:r w:rsidRPr="007B34DD">
        <w:rPr>
          <w:lang w:val="hr-HR" w:eastAsia="hr-HR"/>
        </w:rPr>
        <w:t xml:space="preserve"> prv</w:t>
      </w:r>
      <w:r w:rsidRPr="007B64FC">
        <w:rPr>
          <w:lang w:val="hr-HR" w:eastAsia="hr-HR"/>
        </w:rPr>
        <w:t>u</w:t>
      </w:r>
      <w:r w:rsidRPr="007B34DD">
        <w:rPr>
          <w:lang w:val="hr-HR" w:eastAsia="hr-HR"/>
        </w:rPr>
        <w:t xml:space="preserve"> godin</w:t>
      </w:r>
      <w:r w:rsidRPr="007B64FC">
        <w:rPr>
          <w:lang w:val="hr-HR" w:eastAsia="hr-HR"/>
        </w:rPr>
        <w:t>u poslovanja</w:t>
      </w:r>
      <w:r w:rsidRPr="007B34DD">
        <w:rPr>
          <w:lang w:val="hr-HR" w:eastAsia="hr-HR"/>
        </w:rPr>
        <w:t xml:space="preserve"> kad započinju s radom,</w:t>
      </w:r>
    </w:p>
    <w:p w14:paraId="6856A194" w14:textId="77777777" w:rsidR="007B34DD" w:rsidRPr="007B64FC" w:rsidRDefault="007B34DD" w:rsidP="007B64FC">
      <w:pPr>
        <w:numPr>
          <w:ilvl w:val="0"/>
          <w:numId w:val="2"/>
        </w:numPr>
        <w:jc w:val="both"/>
        <w:rPr>
          <w:lang w:val="hr-HR" w:eastAsia="hr-HR"/>
        </w:rPr>
      </w:pPr>
      <w:r w:rsidRPr="007B34DD">
        <w:rPr>
          <w:lang w:val="hr-HR" w:eastAsia="hr-HR"/>
        </w:rPr>
        <w:t>osobe kojima je na nekretnini, uslijed elementarne nepogode ili druge nezgode nastala šteta koja višestruko premašuje iznos komunalne naknade za sve objekte u njihovom vlasništvu, odnosno posjedu.</w:t>
      </w:r>
    </w:p>
    <w:p w14:paraId="5E819C6E" w14:textId="77777777" w:rsidR="007B34DD" w:rsidRPr="007B34DD" w:rsidRDefault="007B34DD" w:rsidP="007B64FC">
      <w:pPr>
        <w:ind w:left="720"/>
        <w:jc w:val="both"/>
        <w:rPr>
          <w:lang w:val="hr-HR" w:eastAsia="hr-HR"/>
        </w:rPr>
      </w:pPr>
    </w:p>
    <w:p w14:paraId="2D5B16DB" w14:textId="77777777" w:rsidR="007B34DD" w:rsidRPr="007B34DD" w:rsidRDefault="007B34DD" w:rsidP="007B64FC">
      <w:pPr>
        <w:ind w:firstLine="426"/>
        <w:jc w:val="both"/>
        <w:rPr>
          <w:lang w:val="hr-HR" w:eastAsia="hr-HR"/>
        </w:rPr>
      </w:pPr>
      <w:r w:rsidRPr="007B34DD">
        <w:rPr>
          <w:lang w:val="hr-HR" w:eastAsia="hr-HR"/>
        </w:rPr>
        <w:t xml:space="preserve">Radi korištenja prava na oslobođenje plaćanja komunalne naknade osobe iz </w:t>
      </w:r>
      <w:r w:rsidRPr="007B64FC">
        <w:rPr>
          <w:lang w:val="hr-HR" w:eastAsia="hr-HR"/>
        </w:rPr>
        <w:t xml:space="preserve">stavka 1. ovog članka dužne su </w:t>
      </w:r>
      <w:r w:rsidR="006A5B8E">
        <w:rPr>
          <w:lang w:val="hr-HR" w:eastAsia="hr-HR"/>
        </w:rPr>
        <w:t>Jedinstvenom u</w:t>
      </w:r>
      <w:r w:rsidRPr="007B34DD">
        <w:rPr>
          <w:lang w:val="hr-HR" w:eastAsia="hr-HR"/>
        </w:rPr>
        <w:t>pravnom odjelu dostaviti potrebnu dokumentaciju koja dokazuje ispunjenje uvjeta za oslobođenj</w:t>
      </w:r>
      <w:r w:rsidR="00A409A5">
        <w:rPr>
          <w:lang w:val="hr-HR" w:eastAsia="hr-HR"/>
        </w:rPr>
        <w:t>e od plaćanja komunalne naknade, najkasnije do 31. siječnja tekuće godine.</w:t>
      </w:r>
    </w:p>
    <w:p w14:paraId="1A88A2CE" w14:textId="77777777" w:rsidR="007B34DD" w:rsidRDefault="007B34DD" w:rsidP="007B64FC">
      <w:pPr>
        <w:tabs>
          <w:tab w:val="left" w:pos="426"/>
        </w:tabs>
        <w:jc w:val="both"/>
        <w:rPr>
          <w:lang w:val="hr-HR" w:eastAsia="hr-HR"/>
        </w:rPr>
      </w:pPr>
      <w:r w:rsidRPr="007B34DD">
        <w:rPr>
          <w:lang w:val="hr-HR" w:eastAsia="hr-HR"/>
        </w:rPr>
        <w:tab/>
        <w:t xml:space="preserve">U slučajevima iz </w:t>
      </w:r>
      <w:r w:rsidR="007B64FC" w:rsidRPr="007B64FC">
        <w:rPr>
          <w:lang w:val="hr-HR" w:eastAsia="hr-HR"/>
        </w:rPr>
        <w:t xml:space="preserve">stavka 1. </w:t>
      </w:r>
      <w:r w:rsidRPr="007B34DD">
        <w:rPr>
          <w:lang w:val="hr-HR" w:eastAsia="hr-HR"/>
        </w:rPr>
        <w:t>točke 1.</w:t>
      </w:r>
      <w:r w:rsidR="007B64FC" w:rsidRPr="007B64FC">
        <w:rPr>
          <w:lang w:val="hr-HR" w:eastAsia="hr-HR"/>
        </w:rPr>
        <w:t xml:space="preserve"> i</w:t>
      </w:r>
      <w:r w:rsidRPr="007B34DD">
        <w:rPr>
          <w:lang w:val="hr-HR" w:eastAsia="hr-HR"/>
        </w:rPr>
        <w:t xml:space="preserve"> </w:t>
      </w:r>
      <w:r w:rsidR="007B64FC" w:rsidRPr="007B64FC">
        <w:rPr>
          <w:lang w:val="hr-HR" w:eastAsia="hr-HR"/>
        </w:rPr>
        <w:t>2</w:t>
      </w:r>
      <w:r w:rsidRPr="007B34DD">
        <w:rPr>
          <w:lang w:val="hr-HR" w:eastAsia="hr-HR"/>
        </w:rPr>
        <w:t>. ovog članka obveznik će se osloboditi plaćanja komunalne naknade na rok od jedne godine, a u slučaj</w:t>
      </w:r>
      <w:r w:rsidR="007B64FC" w:rsidRPr="007B64FC">
        <w:rPr>
          <w:lang w:val="hr-HR" w:eastAsia="hr-HR"/>
        </w:rPr>
        <w:t>u iz točke 3.</w:t>
      </w:r>
      <w:r w:rsidRPr="007B34DD">
        <w:rPr>
          <w:lang w:val="hr-HR" w:eastAsia="hr-HR"/>
        </w:rPr>
        <w:t xml:space="preserve"> oslobođenje će biti vremenski razmjerno opsegu posljedica nepogode zbog koje dolazi do privremenog oslobađanja.</w:t>
      </w:r>
    </w:p>
    <w:p w14:paraId="06DA8B1C" w14:textId="3812C398" w:rsidR="00AA7BB2" w:rsidRPr="007B34DD" w:rsidRDefault="00AA7BB2" w:rsidP="00AA7BB2">
      <w:pPr>
        <w:ind w:firstLine="426"/>
        <w:jc w:val="both"/>
        <w:rPr>
          <w:lang w:val="hr-HR" w:eastAsia="hr-HR"/>
        </w:rPr>
      </w:pPr>
      <w:r w:rsidRPr="007B34DD">
        <w:rPr>
          <w:lang w:val="hr-HR" w:eastAsia="hr-HR"/>
        </w:rPr>
        <w:t>Za poslovni prostor i građevinsko zemljište koje služi u svrhu obavljanja poslovne djelatnosti, a u slučaju kad se poslovna djelatnost ne obavlja više od 6 mjeseci u kalendarskoj godini, koeficijent namjene se umanjuje za 50%, ali ne može biti manji od koeficijenta namjene za stambeni prostor</w:t>
      </w:r>
      <w:r w:rsidR="00DE1C0D">
        <w:rPr>
          <w:lang w:val="hr-HR" w:eastAsia="hr-HR"/>
        </w:rPr>
        <w:t>.</w:t>
      </w:r>
    </w:p>
    <w:p w14:paraId="09177596" w14:textId="77777777" w:rsidR="00AA7BB2" w:rsidRDefault="00AA7BB2" w:rsidP="007B64FC">
      <w:pPr>
        <w:tabs>
          <w:tab w:val="left" w:pos="426"/>
        </w:tabs>
        <w:jc w:val="both"/>
        <w:rPr>
          <w:lang w:val="hr-HR" w:eastAsia="hr-HR"/>
        </w:rPr>
      </w:pPr>
    </w:p>
    <w:p w14:paraId="6406A8BF" w14:textId="77777777" w:rsidR="007B34DD" w:rsidRDefault="007B34DD" w:rsidP="007B64FC">
      <w:pPr>
        <w:tabs>
          <w:tab w:val="left" w:pos="426"/>
        </w:tabs>
        <w:jc w:val="both"/>
        <w:rPr>
          <w:lang w:val="hr-HR" w:eastAsia="hr-HR"/>
        </w:rPr>
      </w:pPr>
      <w:r w:rsidRPr="007B34DD">
        <w:rPr>
          <w:lang w:val="hr-HR" w:eastAsia="hr-HR"/>
        </w:rPr>
        <w:tab/>
      </w:r>
      <w:r w:rsidR="00675D68">
        <w:rPr>
          <w:lang w:val="hr-HR" w:eastAsia="hr-HR"/>
        </w:rPr>
        <w:t xml:space="preserve">     </w:t>
      </w:r>
      <w:r w:rsidRPr="007B34DD">
        <w:rPr>
          <w:lang w:val="hr-HR" w:eastAsia="hr-HR"/>
        </w:rPr>
        <w:t>Rješenje o privremenom, potpunom ili djelomičnom oslobađanju od pla</w:t>
      </w:r>
      <w:r w:rsidR="007B64FC" w:rsidRPr="007B64FC">
        <w:rPr>
          <w:lang w:val="hr-HR" w:eastAsia="hr-HR"/>
        </w:rPr>
        <w:t xml:space="preserve">ćanja komunalne naknade donosi </w:t>
      </w:r>
      <w:r w:rsidR="006A5B8E">
        <w:rPr>
          <w:lang w:val="hr-HR" w:eastAsia="hr-HR"/>
        </w:rPr>
        <w:t>Jedinstveni u</w:t>
      </w:r>
      <w:r w:rsidRPr="007B34DD">
        <w:rPr>
          <w:lang w:val="hr-HR" w:eastAsia="hr-HR"/>
        </w:rPr>
        <w:t xml:space="preserve">pravni odjel, </w:t>
      </w:r>
      <w:r w:rsidR="007B64FC">
        <w:rPr>
          <w:lang w:val="hr-HR" w:eastAsia="hr-HR"/>
        </w:rPr>
        <w:t>na temelju provedenog postupka i utvrđenih činjenica.</w:t>
      </w:r>
    </w:p>
    <w:p w14:paraId="6E849C7F" w14:textId="77777777" w:rsidR="00ED46A3" w:rsidRPr="007B34DD" w:rsidRDefault="00ED46A3" w:rsidP="007B64FC">
      <w:pPr>
        <w:tabs>
          <w:tab w:val="left" w:pos="426"/>
        </w:tabs>
        <w:jc w:val="both"/>
        <w:rPr>
          <w:lang w:val="hr-HR" w:eastAsia="hr-HR"/>
        </w:rPr>
      </w:pPr>
    </w:p>
    <w:p w14:paraId="7074B0AA" w14:textId="77777777" w:rsidR="007B64FC" w:rsidRPr="00F549D9" w:rsidRDefault="007B64FC" w:rsidP="007B64FC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F549D9">
        <w:rPr>
          <w:b/>
          <w:bCs/>
          <w:iCs/>
          <w:noProof/>
          <w:lang w:val="en-US"/>
        </w:rPr>
        <w:t>Članak 2</w:t>
      </w:r>
      <w:r w:rsidR="00F33AFE">
        <w:rPr>
          <w:b/>
          <w:bCs/>
          <w:iCs/>
          <w:noProof/>
          <w:lang w:val="en-US"/>
        </w:rPr>
        <w:t>2</w:t>
      </w:r>
      <w:r w:rsidRPr="00F549D9">
        <w:rPr>
          <w:b/>
          <w:bCs/>
          <w:iCs/>
          <w:noProof/>
          <w:lang w:val="en-US"/>
        </w:rPr>
        <w:t xml:space="preserve">. </w:t>
      </w:r>
    </w:p>
    <w:p w14:paraId="47AA65C4" w14:textId="77777777" w:rsidR="007B34DD" w:rsidRPr="007B34DD" w:rsidRDefault="007B34DD" w:rsidP="007B34DD">
      <w:pPr>
        <w:spacing w:after="60"/>
        <w:outlineLvl w:val="1"/>
        <w:rPr>
          <w:rFonts w:ascii="Garamond" w:hAnsi="Garamond"/>
          <w:b/>
          <w:sz w:val="28"/>
          <w:szCs w:val="28"/>
          <w:lang w:val="hr-HR" w:eastAsia="hr-HR"/>
        </w:rPr>
      </w:pPr>
    </w:p>
    <w:p w14:paraId="6F0EDB5B" w14:textId="77777777" w:rsidR="007B34DD" w:rsidRPr="007B34DD" w:rsidRDefault="007B34DD" w:rsidP="007B34DD">
      <w:pPr>
        <w:tabs>
          <w:tab w:val="left" w:pos="426"/>
        </w:tabs>
        <w:jc w:val="both"/>
        <w:rPr>
          <w:lang w:val="hr-HR" w:eastAsia="hr-HR"/>
        </w:rPr>
      </w:pPr>
      <w:r w:rsidRPr="007B34DD">
        <w:rPr>
          <w:lang w:val="hr-HR" w:eastAsia="hr-HR"/>
        </w:rPr>
        <w:tab/>
      </w:r>
      <w:r w:rsidR="00675D68">
        <w:rPr>
          <w:lang w:val="hr-HR" w:eastAsia="hr-HR"/>
        </w:rPr>
        <w:t xml:space="preserve">     </w:t>
      </w:r>
      <w:r w:rsidRPr="007B34DD">
        <w:rPr>
          <w:lang w:val="hr-HR" w:eastAsia="hr-HR"/>
        </w:rPr>
        <w:t xml:space="preserve">Za slučajeve potpunog ili djelomičnog oslobađanja od plaćanja komunalne naknade sredstva će se namiriti iz poreznih prihoda Proračuna Općine </w:t>
      </w:r>
      <w:r w:rsidR="007B64FC" w:rsidRPr="007B64FC">
        <w:rPr>
          <w:lang w:val="hr-HR" w:eastAsia="hr-HR"/>
        </w:rPr>
        <w:t>Đurmanec.</w:t>
      </w:r>
      <w:r w:rsidRPr="007B34DD">
        <w:rPr>
          <w:lang w:val="hr-HR" w:eastAsia="hr-HR"/>
        </w:rPr>
        <w:t xml:space="preserve"> </w:t>
      </w:r>
    </w:p>
    <w:p w14:paraId="28021305" w14:textId="77777777" w:rsidR="007B64FC" w:rsidRDefault="007B34DD" w:rsidP="007B64FC">
      <w:pPr>
        <w:tabs>
          <w:tab w:val="left" w:pos="426"/>
        </w:tabs>
        <w:spacing w:after="60"/>
        <w:jc w:val="both"/>
        <w:outlineLvl w:val="1"/>
        <w:rPr>
          <w:rFonts w:ascii="Garamond" w:hAnsi="Garamond"/>
          <w:sz w:val="28"/>
          <w:szCs w:val="28"/>
          <w:lang w:val="hr-HR" w:eastAsia="hr-HR"/>
        </w:rPr>
      </w:pPr>
      <w:r w:rsidRPr="007B34DD">
        <w:rPr>
          <w:rFonts w:ascii="Garamond" w:hAnsi="Garamond"/>
          <w:sz w:val="28"/>
          <w:szCs w:val="28"/>
          <w:lang w:val="hr-HR" w:eastAsia="hr-HR"/>
        </w:rPr>
        <w:tab/>
      </w:r>
    </w:p>
    <w:p w14:paraId="72A05C16" w14:textId="77777777" w:rsidR="00194A6D" w:rsidRPr="00F549D9" w:rsidRDefault="00F549D9" w:rsidP="007B64FC">
      <w:pPr>
        <w:tabs>
          <w:tab w:val="left" w:pos="426"/>
        </w:tabs>
        <w:spacing w:after="60"/>
        <w:jc w:val="center"/>
        <w:outlineLvl w:val="1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>Članak 2</w:t>
      </w:r>
      <w:r w:rsidR="00F33AFE">
        <w:rPr>
          <w:b/>
          <w:bCs/>
          <w:iCs/>
          <w:noProof/>
          <w:lang w:val="en-US"/>
        </w:rPr>
        <w:t>3</w:t>
      </w:r>
      <w:r w:rsidR="00194A6D" w:rsidRPr="00F549D9">
        <w:rPr>
          <w:b/>
          <w:bCs/>
          <w:iCs/>
          <w:noProof/>
          <w:lang w:val="en-US"/>
        </w:rPr>
        <w:t>.</w:t>
      </w:r>
    </w:p>
    <w:p w14:paraId="0CF9BDD1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63F3BE49" w14:textId="77777777" w:rsidR="00194A6D" w:rsidRDefault="00C215C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Zbog loših socijalnih prilika o</w:t>
      </w:r>
      <w:r w:rsidR="00194A6D">
        <w:rPr>
          <w:noProof/>
          <w:lang w:val="en-US"/>
        </w:rPr>
        <w:t>pćinsk</w:t>
      </w:r>
      <w:r>
        <w:rPr>
          <w:noProof/>
          <w:lang w:val="en-US"/>
        </w:rPr>
        <w:t xml:space="preserve">i načelnik </w:t>
      </w:r>
      <w:r w:rsidR="00194A6D">
        <w:rPr>
          <w:noProof/>
          <w:lang w:val="en-US"/>
        </w:rPr>
        <w:t>može pojedine kategorije obveznika plaćanja komunalne naknade osloboditi od plaćanja u cijelosti ili u djelomičnom iznosu.</w:t>
      </w:r>
    </w:p>
    <w:p w14:paraId="18D7DBAD" w14:textId="77777777" w:rsidR="00027C50" w:rsidRDefault="00027C50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2C133791" w14:textId="77777777" w:rsidR="00194A6D" w:rsidRPr="00F549D9" w:rsidRDefault="00F549D9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>Članak 2</w:t>
      </w:r>
      <w:r w:rsidR="00F33AFE">
        <w:rPr>
          <w:b/>
          <w:bCs/>
          <w:iCs/>
          <w:noProof/>
          <w:lang w:val="en-US"/>
        </w:rPr>
        <w:t>4</w:t>
      </w:r>
      <w:r w:rsidR="00194A6D" w:rsidRPr="00F549D9">
        <w:rPr>
          <w:b/>
          <w:bCs/>
          <w:iCs/>
          <w:noProof/>
          <w:lang w:val="en-US"/>
        </w:rPr>
        <w:t>.</w:t>
      </w:r>
    </w:p>
    <w:p w14:paraId="78478698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6B037C03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</w:r>
      <w:r w:rsidR="006A5B8E">
        <w:rPr>
          <w:noProof/>
          <w:lang w:val="en-US"/>
        </w:rPr>
        <w:t>Jedinstveni u</w:t>
      </w:r>
      <w:r>
        <w:rPr>
          <w:noProof/>
          <w:lang w:val="en-US"/>
        </w:rPr>
        <w:t>pravni odjel donosi rješenje o privremenom, pot</w:t>
      </w:r>
      <w:r w:rsidR="00CB1930">
        <w:rPr>
          <w:noProof/>
          <w:lang w:val="en-US"/>
        </w:rPr>
        <w:t>punom ili djelomič</w:t>
      </w:r>
      <w:r>
        <w:rPr>
          <w:noProof/>
          <w:lang w:val="en-US"/>
        </w:rPr>
        <w:t>nom oslobađanju od plaćanja komunalne naknade</w:t>
      </w:r>
      <w:r w:rsidR="007E71A5">
        <w:rPr>
          <w:noProof/>
          <w:lang w:val="en-US"/>
        </w:rPr>
        <w:t xml:space="preserve"> nakon provedenog postupka utvrđivanja činjeničnog stanja.</w:t>
      </w:r>
    </w:p>
    <w:p w14:paraId="7FB97699" w14:textId="77777777" w:rsidR="00027C50" w:rsidRDefault="00027C50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0907C100" w14:textId="77777777" w:rsidR="0067180E" w:rsidRPr="00F549D9" w:rsidRDefault="00F549D9" w:rsidP="0067180E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>Članak 2</w:t>
      </w:r>
      <w:r w:rsidR="00F33AFE">
        <w:rPr>
          <w:b/>
          <w:bCs/>
          <w:iCs/>
          <w:noProof/>
          <w:lang w:val="en-US"/>
        </w:rPr>
        <w:t>5</w:t>
      </w:r>
      <w:r w:rsidR="0067180E" w:rsidRPr="00F549D9">
        <w:rPr>
          <w:b/>
          <w:bCs/>
          <w:iCs/>
          <w:noProof/>
          <w:lang w:val="en-US"/>
        </w:rPr>
        <w:t>.</w:t>
      </w:r>
    </w:p>
    <w:p w14:paraId="0983C265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1EC5424F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Općinsko vijeće nakon donošenja Odluke o komunalnoj naknadi, za svaku kalendarsku godinu u skladu s predvidivim sredstvima i izvorima financiranja donosi Program održavanja komunalne infrastrukture za djelatnost iz članka  2. ove Odluke.</w:t>
      </w:r>
    </w:p>
    <w:p w14:paraId="108D8B39" w14:textId="77777777" w:rsidR="00263AF5" w:rsidRDefault="00263AF5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2122B7DD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Programom iz stavka 1. Ovog članka obvezno se utvrđuje:</w:t>
      </w:r>
    </w:p>
    <w:p w14:paraId="4BF46EEE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- opis i opseg poslova održavanja s procjenom pojedinih troškova po djelatnostima</w:t>
      </w:r>
    </w:p>
    <w:p w14:paraId="7B506B89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- iskaz financijskih sredstava p</w:t>
      </w:r>
      <w:r w:rsidR="00675D68">
        <w:rPr>
          <w:noProof/>
          <w:lang w:val="en-US"/>
        </w:rPr>
        <w:t>ot</w:t>
      </w:r>
      <w:r>
        <w:rPr>
          <w:noProof/>
          <w:lang w:val="en-US"/>
        </w:rPr>
        <w:t>r</w:t>
      </w:r>
      <w:r w:rsidR="00675D68">
        <w:rPr>
          <w:noProof/>
          <w:lang w:val="en-US"/>
        </w:rPr>
        <w:t>e</w:t>
      </w:r>
      <w:r>
        <w:rPr>
          <w:noProof/>
          <w:lang w:val="en-US"/>
        </w:rPr>
        <w:t>bnih za ostvarivanje programa s naznakom izvora financiranja.</w:t>
      </w:r>
    </w:p>
    <w:p w14:paraId="2ADDD0C3" w14:textId="77777777" w:rsidR="00027C50" w:rsidRDefault="00027C50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1A9E8E00" w14:textId="77777777" w:rsidR="00194A6D" w:rsidRPr="00F549D9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F549D9">
        <w:rPr>
          <w:b/>
          <w:bCs/>
          <w:iCs/>
          <w:noProof/>
          <w:lang w:val="en-US"/>
        </w:rPr>
        <w:t>Članak 2</w:t>
      </w:r>
      <w:r w:rsidR="00F33AFE">
        <w:rPr>
          <w:b/>
          <w:bCs/>
          <w:iCs/>
          <w:noProof/>
          <w:lang w:val="en-US"/>
        </w:rPr>
        <w:t>6</w:t>
      </w:r>
      <w:r w:rsidRPr="00F549D9">
        <w:rPr>
          <w:b/>
          <w:bCs/>
          <w:iCs/>
          <w:noProof/>
          <w:lang w:val="en-US"/>
        </w:rPr>
        <w:t>.</w:t>
      </w:r>
    </w:p>
    <w:p w14:paraId="4FBA6293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3C6493AB" w14:textId="77777777" w:rsidR="00194A6D" w:rsidRDefault="00C215C9" w:rsidP="00F549D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>Općinski</w:t>
      </w:r>
      <w:r w:rsidR="00194A6D">
        <w:rPr>
          <w:noProof/>
          <w:lang w:val="en-US"/>
        </w:rPr>
        <w:t xml:space="preserve"> </w:t>
      </w:r>
      <w:r>
        <w:rPr>
          <w:noProof/>
          <w:lang w:val="en-US"/>
        </w:rPr>
        <w:t>načelnik</w:t>
      </w:r>
      <w:r w:rsidR="00194A6D">
        <w:rPr>
          <w:noProof/>
          <w:lang w:val="en-US"/>
        </w:rPr>
        <w:t xml:space="preserve"> duž</w:t>
      </w:r>
      <w:r>
        <w:rPr>
          <w:noProof/>
          <w:lang w:val="en-US"/>
        </w:rPr>
        <w:t>a</w:t>
      </w:r>
      <w:r w:rsidR="00194A6D">
        <w:rPr>
          <w:noProof/>
          <w:lang w:val="en-US"/>
        </w:rPr>
        <w:t>n je do kraja ožujka svake godine Općinskom vijeću podnijeti izvješće o izvršavanju Programa održavanja komunalne infr</w:t>
      </w:r>
      <w:r w:rsidR="00F549D9">
        <w:rPr>
          <w:noProof/>
          <w:lang w:val="en-US"/>
        </w:rPr>
        <w:t>astrukture u predhodnoj godini.</w:t>
      </w:r>
    </w:p>
    <w:p w14:paraId="70C04FB6" w14:textId="77777777" w:rsidR="00345E59" w:rsidRDefault="00345E59" w:rsidP="00F549D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6103037D" w14:textId="77777777" w:rsidR="00345E59" w:rsidRDefault="00345E59" w:rsidP="00F549D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4A192434" w14:textId="77777777" w:rsidR="00345E59" w:rsidRDefault="00345E59" w:rsidP="00F549D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1D59977B" w14:textId="77777777" w:rsidR="00DE1C0D" w:rsidRDefault="00DE1C0D" w:rsidP="00F549D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647F8B95" w14:textId="77777777" w:rsidR="00345E59" w:rsidRDefault="00345E59" w:rsidP="00F549D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7981E108" w14:textId="77777777" w:rsidR="00ED46A3" w:rsidRDefault="00ED46A3" w:rsidP="00F549D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06A2EEEA" w14:textId="77777777" w:rsidR="001C4DFA" w:rsidRDefault="001C4DFA" w:rsidP="001C4DFA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PREKRŠAJNE ODREDBE</w:t>
      </w:r>
    </w:p>
    <w:p w14:paraId="33B435FD" w14:textId="77777777" w:rsidR="001C4DFA" w:rsidRDefault="001C4DFA" w:rsidP="001C4DFA">
      <w:pPr>
        <w:widowControl w:val="0"/>
        <w:autoSpaceDE w:val="0"/>
        <w:autoSpaceDN w:val="0"/>
        <w:adjustRightInd w:val="0"/>
        <w:ind w:left="1080"/>
        <w:jc w:val="both"/>
        <w:rPr>
          <w:noProof/>
          <w:lang w:val="en-US"/>
        </w:rPr>
      </w:pPr>
    </w:p>
    <w:p w14:paraId="2388007B" w14:textId="77777777" w:rsidR="001C4DFA" w:rsidRPr="00F549D9" w:rsidRDefault="001C4DFA" w:rsidP="001C4DFA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F549D9">
        <w:rPr>
          <w:b/>
          <w:bCs/>
          <w:iCs/>
          <w:noProof/>
          <w:lang w:val="en-US"/>
        </w:rPr>
        <w:t>Članak 2</w:t>
      </w:r>
      <w:r w:rsidR="00F33AFE">
        <w:rPr>
          <w:b/>
          <w:bCs/>
          <w:iCs/>
          <w:noProof/>
          <w:lang w:val="en-US"/>
        </w:rPr>
        <w:t>7</w:t>
      </w:r>
      <w:r w:rsidRPr="00F549D9">
        <w:rPr>
          <w:b/>
          <w:bCs/>
          <w:iCs/>
          <w:noProof/>
          <w:lang w:val="en-US"/>
        </w:rPr>
        <w:t xml:space="preserve">. </w:t>
      </w:r>
    </w:p>
    <w:p w14:paraId="338732CB" w14:textId="77777777" w:rsidR="0036674A" w:rsidRDefault="0036674A" w:rsidP="00F549D9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14:paraId="64B473DB" w14:textId="77777777" w:rsidR="0036674A" w:rsidRPr="0036674A" w:rsidRDefault="001C4DFA" w:rsidP="0036674A">
      <w:pPr>
        <w:autoSpaceDE w:val="0"/>
        <w:autoSpaceDN w:val="0"/>
        <w:adjustRightInd w:val="0"/>
        <w:spacing w:beforeLines="30" w:before="72" w:afterLines="30" w:after="72"/>
        <w:ind w:firstLine="720"/>
        <w:jc w:val="both"/>
        <w:rPr>
          <w:lang w:val="hr-HR" w:eastAsia="hr-HR"/>
        </w:rPr>
      </w:pPr>
      <w:r>
        <w:rPr>
          <w:lang w:val="hr-HR" w:eastAsia="hr-HR"/>
        </w:rPr>
        <w:t>F</w:t>
      </w:r>
      <w:r w:rsidRPr="0036674A">
        <w:rPr>
          <w:lang w:val="hr-HR" w:eastAsia="hr-HR"/>
        </w:rPr>
        <w:t xml:space="preserve">izička ili pravna osoba koja ne postupi sukladno odredbi članka 6. ove odluke </w:t>
      </w:r>
      <w:r>
        <w:rPr>
          <w:lang w:val="hr-HR" w:eastAsia="hr-HR"/>
        </w:rPr>
        <w:t xml:space="preserve">ili prilikom predaje obrasca dostavi netočne podatke za obračun komunalne naknade, </w:t>
      </w:r>
      <w:r w:rsidRPr="0036674A">
        <w:rPr>
          <w:lang w:val="hr-HR" w:eastAsia="hr-HR"/>
        </w:rPr>
        <w:t xml:space="preserve">kaznit </w:t>
      </w:r>
      <w:r w:rsidR="0036674A" w:rsidRPr="0036674A">
        <w:rPr>
          <w:lang w:val="hr-HR" w:eastAsia="hr-HR"/>
        </w:rPr>
        <w:t>će se novčanom kaznom u iznosu godišnje komunalne naknade.</w:t>
      </w:r>
    </w:p>
    <w:p w14:paraId="79CD77CA" w14:textId="77777777" w:rsidR="0036674A" w:rsidRDefault="001C4DFA" w:rsidP="001C4DFA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  <w:r>
        <w:rPr>
          <w:noProof/>
          <w:lang w:val="en-US"/>
        </w:rPr>
        <w:t xml:space="preserve">Zahtjev za pokretanje prekršajnog postupka iz stavka 1. ovog članka pokreće komunalno redarstvo </w:t>
      </w:r>
      <w:r w:rsidR="00B434DC">
        <w:rPr>
          <w:noProof/>
          <w:lang w:val="en-US"/>
        </w:rPr>
        <w:t>Jedinstvenog u</w:t>
      </w:r>
      <w:r>
        <w:rPr>
          <w:noProof/>
          <w:lang w:val="en-US"/>
        </w:rPr>
        <w:t>pravnog odjela Općine Đurmanec.</w:t>
      </w:r>
    </w:p>
    <w:p w14:paraId="5A797B6A" w14:textId="77777777" w:rsidR="001C4DFA" w:rsidRDefault="001C4DFA" w:rsidP="001C4DFA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  <w:r>
        <w:rPr>
          <w:noProof/>
          <w:lang w:val="en-US"/>
        </w:rPr>
        <w:t>Novčane kazne naplaćene prema ovom članku prihod su proračuna Općine Đurmanec.</w:t>
      </w:r>
    </w:p>
    <w:p w14:paraId="0180753E" w14:textId="77777777" w:rsidR="008C1802" w:rsidRDefault="008C1802" w:rsidP="001C4DFA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</w:p>
    <w:p w14:paraId="381E75EF" w14:textId="77777777" w:rsidR="00F33AFE" w:rsidRDefault="00667234" w:rsidP="00F33AFE">
      <w:pPr>
        <w:widowControl w:val="0"/>
        <w:autoSpaceDE w:val="0"/>
        <w:autoSpaceDN w:val="0"/>
        <w:adjustRightInd w:val="0"/>
        <w:rPr>
          <w:b/>
          <w:noProof/>
          <w:lang w:val="en-US"/>
        </w:rPr>
      </w:pPr>
      <w:r>
        <w:rPr>
          <w:b/>
          <w:noProof/>
          <w:lang w:val="en-US"/>
        </w:rPr>
        <w:t xml:space="preserve">              </w:t>
      </w:r>
      <w:r w:rsidR="00F33AFE">
        <w:rPr>
          <w:b/>
          <w:noProof/>
          <w:lang w:val="en-US"/>
        </w:rPr>
        <w:t xml:space="preserve">                                                              </w:t>
      </w:r>
      <w:r w:rsidR="00F33AFE" w:rsidRPr="00885025">
        <w:rPr>
          <w:b/>
          <w:noProof/>
          <w:lang w:val="en-US"/>
        </w:rPr>
        <w:t>Članak 28.</w:t>
      </w:r>
    </w:p>
    <w:p w14:paraId="039F2453" w14:textId="77777777" w:rsidR="00ED46A3" w:rsidRDefault="00ED46A3" w:rsidP="00ED46A3">
      <w:pPr>
        <w:widowControl w:val="0"/>
        <w:autoSpaceDE w:val="0"/>
        <w:autoSpaceDN w:val="0"/>
        <w:adjustRightInd w:val="0"/>
        <w:jc w:val="both"/>
        <w:rPr>
          <w:b/>
          <w:noProof/>
          <w:lang w:val="en-US"/>
        </w:rPr>
      </w:pPr>
    </w:p>
    <w:p w14:paraId="0B414292" w14:textId="77777777" w:rsidR="00F33AFE" w:rsidRPr="00885025" w:rsidRDefault="00F33AFE" w:rsidP="00ED46A3">
      <w:pPr>
        <w:widowControl w:val="0"/>
        <w:autoSpaceDE w:val="0"/>
        <w:autoSpaceDN w:val="0"/>
        <w:adjustRightInd w:val="0"/>
        <w:ind w:firstLine="720"/>
        <w:jc w:val="both"/>
        <w:rPr>
          <w:noProof/>
          <w:lang w:val="en-US"/>
        </w:rPr>
      </w:pPr>
      <w:r>
        <w:rPr>
          <w:noProof/>
          <w:lang w:val="en-US"/>
        </w:rPr>
        <w:t xml:space="preserve">Postupci započeti do dana stupanja na snagu ove Odluke dovršiti će se prema odredbama Odluke o komunalnoj naknadi </w:t>
      </w:r>
      <w:r w:rsidRPr="006A2A15">
        <w:rPr>
          <w:noProof/>
          <w:lang w:val="en-US"/>
        </w:rPr>
        <w:t xml:space="preserve">("Službeni glasnik Krapinsko zagorske županije" broj </w:t>
      </w:r>
      <w:r w:rsidR="00B434DC">
        <w:rPr>
          <w:noProof/>
          <w:lang w:val="en-US"/>
        </w:rPr>
        <w:t>5</w:t>
      </w:r>
      <w:r w:rsidR="003C1AD4">
        <w:rPr>
          <w:noProof/>
          <w:lang w:val="en-US"/>
        </w:rPr>
        <w:t>0</w:t>
      </w:r>
      <w:r w:rsidRPr="006A2A15">
        <w:rPr>
          <w:noProof/>
          <w:lang w:val="en-US"/>
        </w:rPr>
        <w:t>/</w:t>
      </w:r>
      <w:r w:rsidR="003C1AD4">
        <w:rPr>
          <w:noProof/>
          <w:lang w:val="en-US"/>
        </w:rPr>
        <w:t>1</w:t>
      </w:r>
      <w:r w:rsidR="00B434DC">
        <w:rPr>
          <w:noProof/>
          <w:lang w:val="en-US"/>
        </w:rPr>
        <w:t>8</w:t>
      </w:r>
      <w:r w:rsidRPr="006A2A15">
        <w:rPr>
          <w:noProof/>
          <w:lang w:val="en-US"/>
        </w:rPr>
        <w:t>).</w:t>
      </w:r>
    </w:p>
    <w:p w14:paraId="61A39A47" w14:textId="77777777" w:rsidR="00F33AFE" w:rsidRDefault="00F33AFE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</w:p>
    <w:p w14:paraId="5C627B52" w14:textId="77777777" w:rsidR="00194A6D" w:rsidRPr="00F549D9" w:rsidRDefault="00194A6D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 w:rsidRPr="00F549D9">
        <w:rPr>
          <w:b/>
          <w:bCs/>
          <w:iCs/>
          <w:noProof/>
          <w:lang w:val="en-US"/>
        </w:rPr>
        <w:t>Člana</w:t>
      </w:r>
      <w:r w:rsidR="001C4DFA">
        <w:rPr>
          <w:b/>
          <w:bCs/>
          <w:iCs/>
          <w:noProof/>
          <w:lang w:val="en-US"/>
        </w:rPr>
        <w:t>k 2</w:t>
      </w:r>
      <w:r w:rsidR="003C1AD4">
        <w:rPr>
          <w:b/>
          <w:bCs/>
          <w:iCs/>
          <w:noProof/>
          <w:lang w:val="en-US"/>
        </w:rPr>
        <w:t>9</w:t>
      </w:r>
      <w:r w:rsidRPr="00F549D9">
        <w:rPr>
          <w:b/>
          <w:bCs/>
          <w:iCs/>
          <w:noProof/>
          <w:lang w:val="en-US"/>
        </w:rPr>
        <w:t xml:space="preserve">. </w:t>
      </w:r>
    </w:p>
    <w:p w14:paraId="4921D759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324F5404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Danom </w:t>
      </w:r>
      <w:r w:rsidR="00A57206">
        <w:rPr>
          <w:noProof/>
          <w:lang w:val="en-US"/>
        </w:rPr>
        <w:t>stupanja na snagu o</w:t>
      </w:r>
      <w:r>
        <w:rPr>
          <w:noProof/>
          <w:lang w:val="en-US"/>
        </w:rPr>
        <w:t>ve Odluke prestaje važiti Odluka o komunalnoj naknadi ("Službeni glasnik Krapinsko zag</w:t>
      </w:r>
      <w:r w:rsidR="00A409A5">
        <w:rPr>
          <w:noProof/>
          <w:lang w:val="en-US"/>
        </w:rPr>
        <w:t xml:space="preserve">orske županije" broj </w:t>
      </w:r>
      <w:r w:rsidR="00B434DC">
        <w:rPr>
          <w:noProof/>
          <w:lang w:val="en-US"/>
        </w:rPr>
        <w:t>5</w:t>
      </w:r>
      <w:r w:rsidR="003C1AD4">
        <w:rPr>
          <w:noProof/>
          <w:lang w:val="en-US"/>
        </w:rPr>
        <w:t>0</w:t>
      </w:r>
      <w:r w:rsidR="00A409A5">
        <w:rPr>
          <w:noProof/>
          <w:lang w:val="en-US"/>
        </w:rPr>
        <w:t>/</w:t>
      </w:r>
      <w:r w:rsidR="003C1AD4">
        <w:rPr>
          <w:noProof/>
          <w:lang w:val="en-US"/>
        </w:rPr>
        <w:t>1</w:t>
      </w:r>
      <w:r w:rsidR="00B434DC">
        <w:rPr>
          <w:noProof/>
          <w:lang w:val="en-US"/>
        </w:rPr>
        <w:t>8</w:t>
      </w:r>
      <w:r>
        <w:rPr>
          <w:noProof/>
          <w:lang w:val="en-US"/>
        </w:rPr>
        <w:t>).</w:t>
      </w:r>
    </w:p>
    <w:p w14:paraId="2856D966" w14:textId="77777777" w:rsidR="00C215C9" w:rsidRDefault="00C215C9" w:rsidP="00F549D9">
      <w:pPr>
        <w:widowControl w:val="0"/>
        <w:autoSpaceDE w:val="0"/>
        <w:autoSpaceDN w:val="0"/>
        <w:adjustRightInd w:val="0"/>
        <w:rPr>
          <w:b/>
          <w:bCs/>
          <w:i/>
          <w:iCs/>
          <w:noProof/>
          <w:sz w:val="28"/>
          <w:szCs w:val="28"/>
          <w:lang w:val="en-US"/>
        </w:rPr>
      </w:pPr>
    </w:p>
    <w:p w14:paraId="26DEDD85" w14:textId="77777777" w:rsidR="00194A6D" w:rsidRPr="00F549D9" w:rsidRDefault="001C4DFA">
      <w:pPr>
        <w:widowControl w:val="0"/>
        <w:autoSpaceDE w:val="0"/>
        <w:autoSpaceDN w:val="0"/>
        <w:adjustRightInd w:val="0"/>
        <w:jc w:val="center"/>
        <w:rPr>
          <w:b/>
          <w:bCs/>
          <w:iCs/>
          <w:noProof/>
          <w:lang w:val="en-US"/>
        </w:rPr>
      </w:pPr>
      <w:r>
        <w:rPr>
          <w:b/>
          <w:bCs/>
          <w:iCs/>
          <w:noProof/>
          <w:lang w:val="en-US"/>
        </w:rPr>
        <w:t xml:space="preserve">Članak </w:t>
      </w:r>
      <w:r w:rsidR="003C1AD4">
        <w:rPr>
          <w:b/>
          <w:bCs/>
          <w:iCs/>
          <w:noProof/>
          <w:lang w:val="en-US"/>
        </w:rPr>
        <w:t>30</w:t>
      </w:r>
      <w:r w:rsidR="00194A6D" w:rsidRPr="00F549D9">
        <w:rPr>
          <w:b/>
          <w:bCs/>
          <w:iCs/>
          <w:noProof/>
          <w:lang w:val="en-US"/>
        </w:rPr>
        <w:t xml:space="preserve">. </w:t>
      </w:r>
    </w:p>
    <w:p w14:paraId="4EE50B63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43F2A729" w14:textId="77777777" w:rsidR="00194A6D" w:rsidRDefault="00194A6D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ab/>
        <w:t xml:space="preserve">Ova </w:t>
      </w:r>
      <w:r w:rsidR="00ED46A3">
        <w:rPr>
          <w:noProof/>
          <w:lang w:val="en-US"/>
        </w:rPr>
        <w:t>O</w:t>
      </w:r>
      <w:r>
        <w:rPr>
          <w:noProof/>
          <w:lang w:val="en-US"/>
        </w:rPr>
        <w:t xml:space="preserve">dluka stupa na snagu </w:t>
      </w:r>
      <w:r w:rsidR="00301EF5">
        <w:rPr>
          <w:noProof/>
          <w:lang w:val="en-US"/>
        </w:rPr>
        <w:t>osmog</w:t>
      </w:r>
      <w:r w:rsidR="00A57206">
        <w:rPr>
          <w:noProof/>
          <w:lang w:val="en-US"/>
        </w:rPr>
        <w:t xml:space="preserve"> </w:t>
      </w:r>
      <w:r>
        <w:rPr>
          <w:noProof/>
          <w:lang w:val="en-US"/>
        </w:rPr>
        <w:t>dan</w:t>
      </w:r>
      <w:r w:rsidR="00301EF5">
        <w:rPr>
          <w:noProof/>
          <w:lang w:val="en-US"/>
        </w:rPr>
        <w:t>a</w:t>
      </w:r>
      <w:r>
        <w:rPr>
          <w:noProof/>
          <w:lang w:val="en-US"/>
        </w:rPr>
        <w:t xml:space="preserve"> od </w:t>
      </w:r>
      <w:r w:rsidR="00DA1C50">
        <w:rPr>
          <w:noProof/>
          <w:lang w:val="en-US"/>
        </w:rPr>
        <w:t xml:space="preserve">dana </w:t>
      </w:r>
      <w:r>
        <w:rPr>
          <w:noProof/>
          <w:lang w:val="en-US"/>
        </w:rPr>
        <w:t>objave u Službenom glasniku Krapinsko-zagorske županije</w:t>
      </w:r>
      <w:r w:rsidR="006A5B8E">
        <w:rPr>
          <w:noProof/>
          <w:lang w:val="en-US"/>
        </w:rPr>
        <w:t>,</w:t>
      </w:r>
      <w:r w:rsidR="006A5B8E" w:rsidRPr="006A5B8E">
        <w:t xml:space="preserve"> </w:t>
      </w:r>
      <w:r w:rsidR="006A5B8E">
        <w:t xml:space="preserve">a </w:t>
      </w:r>
      <w:proofErr w:type="spellStart"/>
      <w:r w:rsidR="006A5B8E">
        <w:t>primjenjuje</w:t>
      </w:r>
      <w:proofErr w:type="spellEnd"/>
      <w:r w:rsidR="006A5B8E">
        <w:t xml:space="preserve"> se od 1. </w:t>
      </w:r>
      <w:proofErr w:type="spellStart"/>
      <w:r w:rsidR="006A5B8E">
        <w:t>siječnja</w:t>
      </w:r>
      <w:proofErr w:type="spellEnd"/>
      <w:r w:rsidR="006A5B8E">
        <w:t xml:space="preserve"> 2027. </w:t>
      </w:r>
      <w:proofErr w:type="spellStart"/>
      <w:r w:rsidR="006A5B8E">
        <w:t>godine</w:t>
      </w:r>
      <w:proofErr w:type="spellEnd"/>
      <w:r w:rsidR="006A5B8E">
        <w:t>.</w:t>
      </w:r>
    </w:p>
    <w:p w14:paraId="4F03B3B3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5C11B1C4" w14:textId="77777777" w:rsidR="00667234" w:rsidRDefault="00667234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2DDDA0F1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  <w:r>
        <w:rPr>
          <w:noProof/>
          <w:lang w:val="en-US"/>
        </w:rPr>
        <w:t xml:space="preserve">                                                 </w:t>
      </w:r>
    </w:p>
    <w:p w14:paraId="2A74173E" w14:textId="77777777" w:rsidR="00194A6D" w:rsidRPr="00F549D9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  <w:r w:rsidRPr="00F549D9">
        <w:rPr>
          <w:noProof/>
          <w:lang w:val="en-US"/>
        </w:rPr>
        <w:t xml:space="preserve">                                                                               </w:t>
      </w:r>
      <w:r w:rsidR="00F549D9">
        <w:rPr>
          <w:noProof/>
          <w:lang w:val="en-US"/>
        </w:rPr>
        <w:t xml:space="preserve">     </w:t>
      </w:r>
      <w:r w:rsidR="00C215C9" w:rsidRPr="00F549D9">
        <w:rPr>
          <w:noProof/>
          <w:lang w:val="en-US"/>
        </w:rPr>
        <w:t xml:space="preserve">   </w:t>
      </w:r>
      <w:r w:rsidR="00667234">
        <w:rPr>
          <w:noProof/>
          <w:lang w:val="en-US"/>
        </w:rPr>
        <w:tab/>
      </w:r>
      <w:r w:rsidR="00667234">
        <w:rPr>
          <w:noProof/>
          <w:lang w:val="en-US"/>
        </w:rPr>
        <w:tab/>
      </w:r>
      <w:r w:rsidRPr="00F549D9">
        <w:rPr>
          <w:noProof/>
          <w:lang w:val="en-US"/>
        </w:rPr>
        <w:t>PREDSJEDNI</w:t>
      </w:r>
      <w:r w:rsidR="006A5B8E">
        <w:rPr>
          <w:noProof/>
          <w:lang w:val="en-US"/>
        </w:rPr>
        <w:t>CA</w:t>
      </w:r>
    </w:p>
    <w:p w14:paraId="42AC6942" w14:textId="77777777" w:rsidR="00194A6D" w:rsidRPr="00F549D9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  <w:r w:rsidRPr="00F549D9">
        <w:rPr>
          <w:noProof/>
          <w:lang w:val="en-US"/>
        </w:rPr>
        <w:t xml:space="preserve">                       </w:t>
      </w:r>
      <w:r w:rsidR="00C215C9" w:rsidRPr="00F549D9">
        <w:rPr>
          <w:noProof/>
          <w:lang w:val="en-US"/>
        </w:rPr>
        <w:t xml:space="preserve"> </w:t>
      </w:r>
      <w:r w:rsidRPr="00F549D9">
        <w:rPr>
          <w:noProof/>
          <w:lang w:val="en-US"/>
        </w:rPr>
        <w:t xml:space="preserve">            </w:t>
      </w:r>
      <w:r w:rsidR="00F549D9">
        <w:rPr>
          <w:noProof/>
          <w:lang w:val="en-US"/>
        </w:rPr>
        <w:t xml:space="preserve">                           </w:t>
      </w:r>
      <w:r w:rsidR="00C215C9" w:rsidRPr="00F549D9">
        <w:rPr>
          <w:noProof/>
          <w:lang w:val="en-US"/>
        </w:rPr>
        <w:t xml:space="preserve"> </w:t>
      </w:r>
      <w:r w:rsidR="00667234">
        <w:rPr>
          <w:noProof/>
          <w:lang w:val="en-US"/>
        </w:rPr>
        <w:tab/>
      </w:r>
      <w:r w:rsidR="00667234">
        <w:rPr>
          <w:noProof/>
          <w:lang w:val="en-US"/>
        </w:rPr>
        <w:tab/>
      </w:r>
      <w:r w:rsidR="00C215C9" w:rsidRPr="00F549D9">
        <w:rPr>
          <w:noProof/>
          <w:lang w:val="en-US"/>
        </w:rPr>
        <w:t>OPĆINSKOG VIJEĆA OPĆINE ĐURMANEC</w:t>
      </w:r>
    </w:p>
    <w:p w14:paraId="6B4EEA9B" w14:textId="77777777" w:rsidR="00194A6D" w:rsidRPr="00F549D9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4D8B3026" w14:textId="77777777" w:rsidR="00194A6D" w:rsidRDefault="00194A6D">
      <w:pPr>
        <w:widowControl w:val="0"/>
        <w:autoSpaceDE w:val="0"/>
        <w:autoSpaceDN w:val="0"/>
        <w:adjustRightInd w:val="0"/>
        <w:rPr>
          <w:noProof/>
          <w:lang w:val="en-US"/>
        </w:rPr>
      </w:pPr>
      <w:r w:rsidRPr="00F549D9">
        <w:rPr>
          <w:noProof/>
          <w:lang w:val="en-US"/>
        </w:rPr>
        <w:t xml:space="preserve">                                                        </w:t>
      </w:r>
      <w:r w:rsidR="00F549D9">
        <w:rPr>
          <w:noProof/>
          <w:lang w:val="en-US"/>
        </w:rPr>
        <w:t xml:space="preserve">                     </w:t>
      </w:r>
      <w:r w:rsidR="00667234">
        <w:rPr>
          <w:noProof/>
          <w:lang w:val="en-US"/>
        </w:rPr>
        <w:tab/>
      </w:r>
      <w:r w:rsidR="00667234">
        <w:rPr>
          <w:noProof/>
          <w:lang w:val="en-US"/>
        </w:rPr>
        <w:tab/>
      </w:r>
      <w:r w:rsidR="00F549D9">
        <w:rPr>
          <w:noProof/>
          <w:lang w:val="en-US"/>
        </w:rPr>
        <w:t xml:space="preserve">    </w:t>
      </w:r>
      <w:r w:rsidR="0031729A">
        <w:rPr>
          <w:noProof/>
          <w:lang w:val="en-US"/>
        </w:rPr>
        <w:t xml:space="preserve">        </w:t>
      </w:r>
      <w:r w:rsidR="006A5B8E">
        <w:rPr>
          <w:noProof/>
          <w:lang w:val="en-US"/>
        </w:rPr>
        <w:t>Ivančica Hrček</w:t>
      </w:r>
    </w:p>
    <w:p w14:paraId="4367D815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0D3AEA38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0B0438CE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7BA1736B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54AA99ED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401294DB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34512955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51E4BF7C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517BE141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1A37C229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3E5D71A5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4E4B6BE1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6261DD12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24C18B49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6CFFFABC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271700B4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0C590258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p w14:paraId="325A472A" w14:textId="77777777" w:rsidR="00D22719" w:rsidRDefault="00D22719">
      <w:pPr>
        <w:widowControl w:val="0"/>
        <w:autoSpaceDE w:val="0"/>
        <w:autoSpaceDN w:val="0"/>
        <w:adjustRightInd w:val="0"/>
        <w:rPr>
          <w:noProof/>
          <w:lang w:val="en-US"/>
        </w:rPr>
      </w:pPr>
    </w:p>
    <w:sectPr w:rsidR="00D22719" w:rsidSect="0040249B">
      <w:footerReference w:type="default" r:id="rId9"/>
      <w:pgSz w:w="11905" w:h="16837" w:code="9"/>
      <w:pgMar w:top="567" w:right="848" w:bottom="1135" w:left="85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5DBFC" w14:textId="77777777" w:rsidR="00C66AA5" w:rsidRDefault="00C66AA5">
      <w:r>
        <w:separator/>
      </w:r>
    </w:p>
  </w:endnote>
  <w:endnote w:type="continuationSeparator" w:id="0">
    <w:p w14:paraId="3A43E0CB" w14:textId="77777777" w:rsidR="00C66AA5" w:rsidRDefault="00C66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43FBF" w14:textId="77777777" w:rsidR="00194A6D" w:rsidRDefault="00194A6D" w:rsidP="00C215C9">
    <w:pPr>
      <w:widowControl w:val="0"/>
      <w:autoSpaceDE w:val="0"/>
      <w:autoSpaceDN w:val="0"/>
      <w:adjustRightInd w:val="0"/>
      <w:rPr>
        <w:noProof/>
        <w:sz w:val="12"/>
        <w:szCs w:val="1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3FB4D" w14:textId="77777777" w:rsidR="00C66AA5" w:rsidRDefault="00C66AA5">
      <w:r>
        <w:separator/>
      </w:r>
    </w:p>
  </w:footnote>
  <w:footnote w:type="continuationSeparator" w:id="0">
    <w:p w14:paraId="1AD902FC" w14:textId="77777777" w:rsidR="00C66AA5" w:rsidRDefault="00C66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E7934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8B76307"/>
    <w:multiLevelType w:val="hybridMultilevel"/>
    <w:tmpl w:val="FFFFFFFF"/>
    <w:lvl w:ilvl="0" w:tplc="E1A0381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725AA"/>
    <w:multiLevelType w:val="singleLevel"/>
    <w:tmpl w:val="FFFFFFFF"/>
    <w:lvl w:ilvl="0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C150785"/>
    <w:multiLevelType w:val="hybridMultilevel"/>
    <w:tmpl w:val="FFFFFFFF"/>
    <w:lvl w:ilvl="0" w:tplc="06D220B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61650891">
    <w:abstractNumId w:val="0"/>
  </w:num>
  <w:num w:numId="2" w16cid:durableId="543719392">
    <w:abstractNumId w:val="1"/>
  </w:num>
  <w:num w:numId="3" w16cid:durableId="47000284">
    <w:abstractNumId w:val="2"/>
  </w:num>
  <w:num w:numId="4" w16cid:durableId="1910071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F5"/>
    <w:rsid w:val="00000263"/>
    <w:rsid w:val="00027C50"/>
    <w:rsid w:val="00061CFE"/>
    <w:rsid w:val="000B3706"/>
    <w:rsid w:val="00111C12"/>
    <w:rsid w:val="001348EB"/>
    <w:rsid w:val="00157B7F"/>
    <w:rsid w:val="00194A6D"/>
    <w:rsid w:val="001C4DFA"/>
    <w:rsid w:val="00230798"/>
    <w:rsid w:val="002310C5"/>
    <w:rsid w:val="0023405B"/>
    <w:rsid w:val="00263AF5"/>
    <w:rsid w:val="002A259C"/>
    <w:rsid w:val="002C6B88"/>
    <w:rsid w:val="002D7A65"/>
    <w:rsid w:val="002E7674"/>
    <w:rsid w:val="00301EF5"/>
    <w:rsid w:val="0031729A"/>
    <w:rsid w:val="00345E59"/>
    <w:rsid w:val="00361342"/>
    <w:rsid w:val="0036674A"/>
    <w:rsid w:val="003C079A"/>
    <w:rsid w:val="003C1AD4"/>
    <w:rsid w:val="003D3442"/>
    <w:rsid w:val="0040158E"/>
    <w:rsid w:val="0040249B"/>
    <w:rsid w:val="00407812"/>
    <w:rsid w:val="00410957"/>
    <w:rsid w:val="00424C0C"/>
    <w:rsid w:val="00453609"/>
    <w:rsid w:val="00455FC7"/>
    <w:rsid w:val="004A2403"/>
    <w:rsid w:val="004A7B12"/>
    <w:rsid w:val="004C4388"/>
    <w:rsid w:val="004E7FAF"/>
    <w:rsid w:val="005E0A2C"/>
    <w:rsid w:val="005F478F"/>
    <w:rsid w:val="00622189"/>
    <w:rsid w:val="00622A14"/>
    <w:rsid w:val="00667234"/>
    <w:rsid w:val="0067180E"/>
    <w:rsid w:val="00675D68"/>
    <w:rsid w:val="0068101C"/>
    <w:rsid w:val="006A2A15"/>
    <w:rsid w:val="006A5B8E"/>
    <w:rsid w:val="006C319E"/>
    <w:rsid w:val="006D18E5"/>
    <w:rsid w:val="00723584"/>
    <w:rsid w:val="007736D1"/>
    <w:rsid w:val="00792BB3"/>
    <w:rsid w:val="007973FC"/>
    <w:rsid w:val="007A752D"/>
    <w:rsid w:val="007B34DD"/>
    <w:rsid w:val="007B64FC"/>
    <w:rsid w:val="007D1C46"/>
    <w:rsid w:val="007E71A5"/>
    <w:rsid w:val="007F50F5"/>
    <w:rsid w:val="007F729A"/>
    <w:rsid w:val="0082151D"/>
    <w:rsid w:val="0084131E"/>
    <w:rsid w:val="00885025"/>
    <w:rsid w:val="008B07FA"/>
    <w:rsid w:val="008C1802"/>
    <w:rsid w:val="008C3CC6"/>
    <w:rsid w:val="008D738D"/>
    <w:rsid w:val="008F204C"/>
    <w:rsid w:val="00901530"/>
    <w:rsid w:val="009018C7"/>
    <w:rsid w:val="00926200"/>
    <w:rsid w:val="00937935"/>
    <w:rsid w:val="009533EA"/>
    <w:rsid w:val="00970600"/>
    <w:rsid w:val="009817B6"/>
    <w:rsid w:val="009F04B2"/>
    <w:rsid w:val="00A13703"/>
    <w:rsid w:val="00A409A5"/>
    <w:rsid w:val="00A57206"/>
    <w:rsid w:val="00A65F08"/>
    <w:rsid w:val="00A7226F"/>
    <w:rsid w:val="00A75043"/>
    <w:rsid w:val="00A803A6"/>
    <w:rsid w:val="00AA4B43"/>
    <w:rsid w:val="00AA7BB2"/>
    <w:rsid w:val="00AD563C"/>
    <w:rsid w:val="00AE3F66"/>
    <w:rsid w:val="00B434DC"/>
    <w:rsid w:val="00B626D3"/>
    <w:rsid w:val="00B70E9A"/>
    <w:rsid w:val="00B81956"/>
    <w:rsid w:val="00B872D3"/>
    <w:rsid w:val="00C215C9"/>
    <w:rsid w:val="00C66AA5"/>
    <w:rsid w:val="00CB1930"/>
    <w:rsid w:val="00CB33B9"/>
    <w:rsid w:val="00CF038D"/>
    <w:rsid w:val="00CF5FE8"/>
    <w:rsid w:val="00D049BA"/>
    <w:rsid w:val="00D07880"/>
    <w:rsid w:val="00D22719"/>
    <w:rsid w:val="00D36636"/>
    <w:rsid w:val="00D52905"/>
    <w:rsid w:val="00D76305"/>
    <w:rsid w:val="00DA1C50"/>
    <w:rsid w:val="00DE1C0D"/>
    <w:rsid w:val="00E06138"/>
    <w:rsid w:val="00E4498A"/>
    <w:rsid w:val="00E64592"/>
    <w:rsid w:val="00E80209"/>
    <w:rsid w:val="00EB6FDD"/>
    <w:rsid w:val="00ED46A3"/>
    <w:rsid w:val="00EE2E3E"/>
    <w:rsid w:val="00F108D5"/>
    <w:rsid w:val="00F2180D"/>
    <w:rsid w:val="00F2767E"/>
    <w:rsid w:val="00F33AFE"/>
    <w:rsid w:val="00F33B3E"/>
    <w:rsid w:val="00F549D9"/>
    <w:rsid w:val="00F67CAA"/>
    <w:rsid w:val="00F9139D"/>
    <w:rsid w:val="00FA7D7C"/>
    <w:rsid w:val="00FE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00E31"/>
  <w14:defaultImageDpi w14:val="0"/>
  <w15:docId w15:val="{1603F81B-41F3-407B-A5F2-B81FA5AC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4"/>
      <w:szCs w:val="24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4E7F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4E7FAF"/>
    <w:rPr>
      <w:rFonts w:ascii="Times New Roman" w:hAnsi="Times New Roman"/>
      <w:sz w:val="24"/>
      <w:lang w:val="en-GB" w:eastAsia="en-US"/>
    </w:rPr>
  </w:style>
  <w:style w:type="paragraph" w:styleId="Zaglavlje">
    <w:name w:val="header"/>
    <w:basedOn w:val="Normal"/>
    <w:link w:val="ZaglavljeChar"/>
    <w:uiPriority w:val="99"/>
    <w:unhideWhenUsed/>
    <w:rsid w:val="00C215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C215C9"/>
    <w:rPr>
      <w:rFonts w:ascii="Times New Roman" w:hAnsi="Times New Roman"/>
      <w:sz w:val="24"/>
      <w:lang w:val="en-GB" w:eastAsia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A65F08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A65F08"/>
    <w:rPr>
      <w:rFonts w:ascii="Times New Roman" w:hAnsi="Times New Roman"/>
      <w:sz w:val="24"/>
      <w:lang w:val="en-GB" w:eastAsia="en-US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6D18E5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locked/>
    <w:rsid w:val="006D18E5"/>
    <w:rPr>
      <w:rFonts w:ascii="Times New Roman" w:hAnsi="Times New Roman"/>
      <w:sz w:val="24"/>
      <w:lang w:val="en-GB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B370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0B3706"/>
    <w:rPr>
      <w:rFonts w:ascii="Tahoma" w:hAnsi="Tahoma"/>
      <w:sz w:val="16"/>
      <w:lang w:val="en-GB" w:eastAsia="en-US"/>
    </w:rPr>
  </w:style>
  <w:style w:type="paragraph" w:customStyle="1" w:styleId="Default">
    <w:name w:val="Default"/>
    <w:rsid w:val="00F33AF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odnojeChar1">
    <w:name w:val="Podnožje Char1"/>
    <w:uiPriority w:val="99"/>
    <w:rsid w:val="00F2767E"/>
    <w:rPr>
      <w:rFonts w:ascii="Times New Roman" w:hAnsi="Times New Roman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0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4FD7F-F00D-479A-8F3C-73C769B01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7</Pages>
  <Words>2527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korisnik</dc:creator>
  <cp:keywords/>
  <dc:description/>
  <cp:lastModifiedBy>Miro Pavić</cp:lastModifiedBy>
  <cp:revision>16</cp:revision>
  <cp:lastPrinted>2026-09-18T09:52:00Z</cp:lastPrinted>
  <dcterms:created xsi:type="dcterms:W3CDTF">2026-09-17T05:40:00Z</dcterms:created>
  <dcterms:modified xsi:type="dcterms:W3CDTF">2026-09-18T09:56:00Z</dcterms:modified>
</cp:coreProperties>
</file>